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31ED" w14:textId="0FE69F35" w:rsidR="00BC70F5" w:rsidRDefault="00BC70F5" w:rsidP="00372EDC">
      <w:pPr>
        <w:pStyle w:val="OZNPROJEKTUwskazaniedatylubwersjiprojektu"/>
      </w:pPr>
      <w:bookmarkStart w:id="0" w:name="_GoBack"/>
      <w:bookmarkEnd w:id="0"/>
      <w:r w:rsidRPr="00505B52">
        <w:t xml:space="preserve">Projekt z </w:t>
      </w:r>
      <w:r w:rsidRPr="00BC70F5">
        <w:t>dnia</w:t>
      </w:r>
      <w:r w:rsidRPr="00505B52">
        <w:t xml:space="preserve"> </w:t>
      </w:r>
      <w:r w:rsidR="00CC3299">
        <w:t>29</w:t>
      </w:r>
      <w:r w:rsidR="00123938">
        <w:t xml:space="preserve"> </w:t>
      </w:r>
      <w:r w:rsidR="00CC3299">
        <w:t>czerwca</w:t>
      </w:r>
      <w:r w:rsidR="00123938">
        <w:t xml:space="preserve"> 2021</w:t>
      </w:r>
      <w:r w:rsidRPr="00505B52">
        <w:t xml:space="preserve"> r.</w:t>
      </w:r>
    </w:p>
    <w:p w14:paraId="70A2FC67" w14:textId="77777777" w:rsidR="00BC70F5" w:rsidRDefault="00BC70F5" w:rsidP="00BC70F5">
      <w:pPr>
        <w:pStyle w:val="OZNRODZAKTUtznustawalubrozporzdzenieiorganwydajcy"/>
      </w:pPr>
    </w:p>
    <w:p w14:paraId="37B9FB2C" w14:textId="77777777" w:rsidR="00BC70F5" w:rsidRDefault="00BC70F5" w:rsidP="00BC70F5">
      <w:pPr>
        <w:pStyle w:val="OZNRODZAKTUtznustawalubrozporzdzenieiorganwydajcy"/>
      </w:pPr>
      <w:r w:rsidRPr="00BC70F5">
        <w:t>Uchwała</w:t>
      </w:r>
      <w:r>
        <w:t xml:space="preserve"> NR…</w:t>
      </w:r>
    </w:p>
    <w:p w14:paraId="74E59548" w14:textId="77777777" w:rsidR="00BC70F5" w:rsidRPr="00B21893" w:rsidRDefault="00BC70F5" w:rsidP="00BC70F5">
      <w:pPr>
        <w:pStyle w:val="OZNRODZAKTUtznustawalubrozporzdzenieiorganwydajcy"/>
      </w:pPr>
      <w:r>
        <w:t xml:space="preserve">Rady Ministrów </w:t>
      </w:r>
    </w:p>
    <w:p w14:paraId="269CE43E" w14:textId="77777777" w:rsidR="00BC70F5" w:rsidRPr="00B21893" w:rsidRDefault="00BC70F5" w:rsidP="00BC70F5">
      <w:pPr>
        <w:pStyle w:val="DATAAKTUdatauchwalenialubwydaniaaktu"/>
      </w:pPr>
      <w:r>
        <w:t>z dnia …………..</w:t>
      </w:r>
    </w:p>
    <w:p w14:paraId="7A4EF87E" w14:textId="0F7B7061" w:rsidR="00BC70F5" w:rsidRDefault="00BC70F5" w:rsidP="0023493E">
      <w:pPr>
        <w:pStyle w:val="TYTUAKTUprzedmiotregulacjiustawylubrozporzdzenia"/>
      </w:pPr>
      <w:r w:rsidRPr="00505B52">
        <w:t xml:space="preserve">w sprawie ustanowienia programu </w:t>
      </w:r>
      <w:r w:rsidRPr="00BC70F5">
        <w:t>rozwoju</w:t>
      </w:r>
      <w:r w:rsidRPr="00505B52">
        <w:t xml:space="preserve"> pod nazwą „Krajowy Program Żeglugowy do roku 2030”</w:t>
      </w:r>
    </w:p>
    <w:p w14:paraId="429FF149" w14:textId="7D60BF8F" w:rsidR="00BC70F5" w:rsidRPr="00505B52" w:rsidRDefault="00BC70F5">
      <w:pPr>
        <w:pStyle w:val="NIEARTTEKSTtekstnieartykuowanynppodstprawnarozplubpreambua"/>
      </w:pPr>
      <w:r w:rsidRPr="00505B52">
        <w:t>Na podstawie art.</w:t>
      </w:r>
      <w:r>
        <w:t xml:space="preserve"> </w:t>
      </w:r>
      <w:r w:rsidRPr="00505B52">
        <w:t>19 ust.</w:t>
      </w:r>
      <w:r>
        <w:t xml:space="preserve"> </w:t>
      </w:r>
      <w:r w:rsidRPr="00505B52">
        <w:t>2 ustawy z dnia 6 grudnia 2006</w:t>
      </w:r>
      <w:r w:rsidR="009953F6">
        <w:t xml:space="preserve"> </w:t>
      </w:r>
      <w:r w:rsidRPr="00505B52">
        <w:t>r. o zasadach prowadzenia polityki rozwoju (Dz.</w:t>
      </w:r>
      <w:r>
        <w:t xml:space="preserve"> </w:t>
      </w:r>
      <w:r w:rsidRPr="00505B52">
        <w:t>U. z</w:t>
      </w:r>
      <w:r>
        <w:t xml:space="preserve"> </w:t>
      </w:r>
      <w:r w:rsidRPr="00505B52">
        <w:t>20</w:t>
      </w:r>
      <w:r w:rsidR="004608BF">
        <w:t>21</w:t>
      </w:r>
      <w:r>
        <w:t xml:space="preserve"> </w:t>
      </w:r>
      <w:r w:rsidRPr="00505B52">
        <w:t>r. poz.</w:t>
      </w:r>
      <w:r>
        <w:t xml:space="preserve"> </w:t>
      </w:r>
      <w:r w:rsidR="004608BF">
        <w:t>1057</w:t>
      </w:r>
      <w:r w:rsidRPr="00505B52">
        <w:t>) uchwala się, co</w:t>
      </w:r>
      <w:r w:rsidR="0060275F">
        <w:t> </w:t>
      </w:r>
      <w:r w:rsidRPr="00505B52">
        <w:t>następuje:</w:t>
      </w:r>
    </w:p>
    <w:p w14:paraId="0CF84C93" w14:textId="0C77A297" w:rsidR="00BC70F5" w:rsidRDefault="00BC70F5">
      <w:pPr>
        <w:pStyle w:val="ARTartustawynprozporzdzenia"/>
      </w:pPr>
      <w:r w:rsidRPr="0023493E">
        <w:rPr>
          <w:rStyle w:val="Ppogrubienie"/>
        </w:rPr>
        <w:t>§ 1.</w:t>
      </w:r>
      <w:r w:rsidRPr="00505B52">
        <w:t xml:space="preserve"> Ustanawia się </w:t>
      </w:r>
      <w:r w:rsidRPr="00BC70F5">
        <w:t>program</w:t>
      </w:r>
      <w:r w:rsidRPr="00505B52">
        <w:t xml:space="preserve"> rozwoju pod nazwą „Krajowy Program Żeglugowy do roku 2030</w:t>
      </w:r>
      <w:r w:rsidR="009953F6" w:rsidRPr="009953F6">
        <w:t>”</w:t>
      </w:r>
      <w:r w:rsidR="00DC2D8A">
        <w:t>,</w:t>
      </w:r>
      <w:r w:rsidRPr="00505B52">
        <w:t xml:space="preserve"> zwany dalej </w:t>
      </w:r>
      <w:r w:rsidR="00DC2D8A" w:rsidRPr="00DC2D8A">
        <w:t>„</w:t>
      </w:r>
      <w:r w:rsidRPr="00505B52">
        <w:t>Programem</w:t>
      </w:r>
      <w:r w:rsidR="00DC2D8A" w:rsidRPr="00DC2D8A">
        <w:t>”</w:t>
      </w:r>
      <w:r w:rsidRPr="00505B52">
        <w:t>, stanowiący załącznik do uchwały.</w:t>
      </w:r>
    </w:p>
    <w:p w14:paraId="2C9E48B8" w14:textId="11057141" w:rsidR="00BC70F5" w:rsidRPr="00F448D4" w:rsidRDefault="00BC70F5">
      <w:pPr>
        <w:pStyle w:val="ARTartustawynprozporzdzenia"/>
      </w:pPr>
      <w:r w:rsidRPr="0023493E">
        <w:rPr>
          <w:rStyle w:val="Ppogrubienie"/>
        </w:rPr>
        <w:t>§ 2.</w:t>
      </w:r>
      <w:r w:rsidRPr="00F448D4">
        <w:t xml:space="preserve"> Realizację Programu ustala się na lata </w:t>
      </w:r>
      <w:r w:rsidRPr="00BC70F5">
        <w:t>2021</w:t>
      </w:r>
      <w:r w:rsidRPr="00F448D4">
        <w:t xml:space="preserve">-2030. </w:t>
      </w:r>
    </w:p>
    <w:p w14:paraId="4407A835" w14:textId="53076A95" w:rsidR="00881877" w:rsidRPr="00505B52" w:rsidRDefault="00BC70F5" w:rsidP="00881877">
      <w:pPr>
        <w:pStyle w:val="ARTartustawynprozporzdzenia"/>
      </w:pPr>
      <w:r w:rsidRPr="0023493E">
        <w:rPr>
          <w:rStyle w:val="Ppogrubienie"/>
        </w:rPr>
        <w:t>§ 3.</w:t>
      </w:r>
      <w:r w:rsidRPr="00505B52">
        <w:t xml:space="preserve"> Koordynowanie i </w:t>
      </w:r>
      <w:r w:rsidRPr="00BC70F5">
        <w:t>nadzorowanie</w:t>
      </w:r>
      <w:r w:rsidRPr="00505B52">
        <w:t xml:space="preserve"> Programu powierza się ministrowi właściwemu do</w:t>
      </w:r>
      <w:r w:rsidR="0060275F">
        <w:t> </w:t>
      </w:r>
      <w:r w:rsidRPr="00505B52">
        <w:t>spraw żeglugi śródlądowej.</w:t>
      </w:r>
    </w:p>
    <w:p w14:paraId="112DB334" w14:textId="2DF55B50" w:rsidR="00BC70F5" w:rsidRDefault="00BC70F5">
      <w:pPr>
        <w:pStyle w:val="ARTartustawynprozporzdzenia"/>
      </w:pPr>
      <w:r w:rsidRPr="0023493E">
        <w:rPr>
          <w:rStyle w:val="Ppogrubienie"/>
        </w:rPr>
        <w:t>§ 4.</w:t>
      </w:r>
      <w:r w:rsidRPr="00505B52">
        <w:t xml:space="preserve"> </w:t>
      </w:r>
      <w:r w:rsidR="00165FCB">
        <w:t>Uchwała</w:t>
      </w:r>
      <w:r w:rsidRPr="00505B52">
        <w:t xml:space="preserve"> wchodzi w życie z dniem następującym po dniu podjęcia.</w:t>
      </w:r>
    </w:p>
    <w:p w14:paraId="21407FAD" w14:textId="77777777" w:rsidR="00BC70F5" w:rsidRDefault="00BC70F5" w:rsidP="00BC70F5">
      <w:pPr>
        <w:pStyle w:val="ARTartustawynprozporzdzenia"/>
      </w:pPr>
    </w:p>
    <w:p w14:paraId="426EC2A6" w14:textId="41316793" w:rsidR="00BC70F5" w:rsidRPr="00BC70F5" w:rsidRDefault="00BC70F5" w:rsidP="00372EDC">
      <w:pPr>
        <w:pStyle w:val="NAZORGWYDnazwaorganuwydajcegoprojektowanyak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0F5">
        <w:t>PREZES RADY MINISTRÓW</w:t>
      </w:r>
    </w:p>
    <w:p w14:paraId="3E737707" w14:textId="77777777" w:rsidR="00BC70F5" w:rsidRPr="00BC70F5" w:rsidRDefault="00BC70F5" w:rsidP="00BC70F5">
      <w:pPr>
        <w:pStyle w:val="ARTartustawynprozporzdzenia"/>
      </w:pP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  <w:r w:rsidRPr="00BC70F5">
        <w:tab/>
      </w:r>
    </w:p>
    <w:p w14:paraId="19AE7D06" w14:textId="77777777" w:rsidR="00691E8E" w:rsidRPr="00691E8E" w:rsidRDefault="00691E8E" w:rsidP="00691E8E">
      <w:pPr>
        <w:pStyle w:val="OZNPARAFYADNOTACJE"/>
      </w:pPr>
      <w:r w:rsidRPr="00691E8E">
        <w:t>Za zgodność pod względem prawnym,</w:t>
      </w:r>
    </w:p>
    <w:p w14:paraId="55FF183C" w14:textId="77777777" w:rsidR="00691E8E" w:rsidRPr="00691E8E" w:rsidRDefault="00691E8E" w:rsidP="00691E8E">
      <w:pPr>
        <w:pStyle w:val="OZNPARAFYADNOTACJE"/>
      </w:pPr>
      <w:r w:rsidRPr="00691E8E">
        <w:t>legislacyjnym i redakcyjnym</w:t>
      </w:r>
    </w:p>
    <w:p w14:paraId="36519375" w14:textId="6FB4699F" w:rsidR="00691E8E" w:rsidRPr="00691E8E" w:rsidRDefault="00691E8E" w:rsidP="00691E8E">
      <w:pPr>
        <w:pStyle w:val="OZNPARAFYADNOTACJE"/>
      </w:pPr>
      <w:r>
        <w:t>Bartosz Szczurowski</w:t>
      </w:r>
    </w:p>
    <w:p w14:paraId="7292CB4A" w14:textId="551E45FD" w:rsidR="00691E8E" w:rsidRPr="00691E8E" w:rsidRDefault="00691E8E" w:rsidP="00691E8E">
      <w:pPr>
        <w:pStyle w:val="OZNPARAFYADNOTACJE"/>
      </w:pPr>
      <w:r>
        <w:t xml:space="preserve">Zastępca </w:t>
      </w:r>
      <w:r w:rsidRPr="00691E8E">
        <w:t>Dyrektor</w:t>
      </w:r>
      <w:r>
        <w:t>a</w:t>
      </w:r>
      <w:r w:rsidRPr="00691E8E">
        <w:t xml:space="preserve"> Departamentu  Prawnego</w:t>
      </w:r>
    </w:p>
    <w:p w14:paraId="048DC348" w14:textId="77777777" w:rsidR="00691E8E" w:rsidRPr="00691E8E" w:rsidRDefault="00691E8E" w:rsidP="00691E8E">
      <w:pPr>
        <w:pStyle w:val="OZNPARAFYADNOTACJE"/>
      </w:pPr>
      <w:r w:rsidRPr="00691E8E">
        <w:t>w Ministerstwie  Infrastruktury</w:t>
      </w:r>
    </w:p>
    <w:p w14:paraId="4D895C20" w14:textId="77777777" w:rsidR="00691E8E" w:rsidRPr="00691E8E" w:rsidRDefault="00691E8E" w:rsidP="00691E8E">
      <w:pPr>
        <w:pStyle w:val="OZNPARAFYADNOTACJE"/>
      </w:pPr>
      <w:r w:rsidRPr="00691E8E">
        <w:t>/-podpisano elektronicznie/</w:t>
      </w:r>
    </w:p>
    <w:p w14:paraId="7F2962D5" w14:textId="77777777" w:rsidR="00261A16" w:rsidRPr="00737F6A" w:rsidRDefault="00261A16" w:rsidP="00691E8E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4E4D" w14:textId="77777777" w:rsidR="00015D9C" w:rsidRDefault="00015D9C">
      <w:r>
        <w:separator/>
      </w:r>
    </w:p>
  </w:endnote>
  <w:endnote w:type="continuationSeparator" w:id="0">
    <w:p w14:paraId="2A3B43C5" w14:textId="77777777" w:rsidR="00015D9C" w:rsidRDefault="0001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85E15" w14:textId="77777777" w:rsidR="00015D9C" w:rsidRDefault="00015D9C">
      <w:r>
        <w:separator/>
      </w:r>
    </w:p>
  </w:footnote>
  <w:footnote w:type="continuationSeparator" w:id="0">
    <w:p w14:paraId="3771EB37" w14:textId="77777777" w:rsidR="00015D9C" w:rsidRDefault="0001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BF80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F5"/>
    <w:rsid w:val="000012DA"/>
    <w:rsid w:val="0000246E"/>
    <w:rsid w:val="00003862"/>
    <w:rsid w:val="00012A35"/>
    <w:rsid w:val="00015D9C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F6C"/>
    <w:rsid w:val="000B298D"/>
    <w:rsid w:val="000B5B2D"/>
    <w:rsid w:val="000B5DCE"/>
    <w:rsid w:val="000C05BA"/>
    <w:rsid w:val="000C0E8F"/>
    <w:rsid w:val="000C4BC4"/>
    <w:rsid w:val="000D0110"/>
    <w:rsid w:val="000D0A94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938"/>
    <w:rsid w:val="00125A9C"/>
    <w:rsid w:val="001270A2"/>
    <w:rsid w:val="00131237"/>
    <w:rsid w:val="001329AC"/>
    <w:rsid w:val="00134CA0"/>
    <w:rsid w:val="00136A82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FCB"/>
    <w:rsid w:val="00172F7A"/>
    <w:rsid w:val="00173150"/>
    <w:rsid w:val="00173390"/>
    <w:rsid w:val="001736F0"/>
    <w:rsid w:val="00173BB3"/>
    <w:rsid w:val="001740D0"/>
    <w:rsid w:val="00174F2C"/>
    <w:rsid w:val="00180F2A"/>
    <w:rsid w:val="001814F2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93E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FA7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ED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3D7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B21"/>
    <w:rsid w:val="004550FB"/>
    <w:rsid w:val="004608BF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75F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9B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E8E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FF7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877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3F9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907"/>
    <w:rsid w:val="00924188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53F6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1FA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C30"/>
    <w:rsid w:val="00B90500"/>
    <w:rsid w:val="00B90C8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0F5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EF9"/>
    <w:rsid w:val="00CB18D0"/>
    <w:rsid w:val="00CB1C8A"/>
    <w:rsid w:val="00CB24F5"/>
    <w:rsid w:val="00CB2663"/>
    <w:rsid w:val="00CB3BBE"/>
    <w:rsid w:val="00CB59E9"/>
    <w:rsid w:val="00CC0D6A"/>
    <w:rsid w:val="00CC3299"/>
    <w:rsid w:val="00CC3831"/>
    <w:rsid w:val="00CC3E3D"/>
    <w:rsid w:val="00CC519B"/>
    <w:rsid w:val="00CC64F1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00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2D8A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8FF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138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8B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801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B9A8E"/>
  <w15:docId w15:val="{2F33D68B-9AD8-4767-A5A3-8EF87906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F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Desktop\wzory%20pism%20MGMi&#379;&#346;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3C66F-3E06-4221-B561-ACCF4E4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Dziubek Magdalena</dc:creator>
  <cp:lastModifiedBy>Dziubek Magdalena</cp:lastModifiedBy>
  <cp:revision>2</cp:revision>
  <cp:lastPrinted>2012-04-23T06:39:00Z</cp:lastPrinted>
  <dcterms:created xsi:type="dcterms:W3CDTF">2021-07-21T12:54:00Z</dcterms:created>
  <dcterms:modified xsi:type="dcterms:W3CDTF">2021-07-21T12:54:00Z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