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69C7CE9A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80D7FC1" w14:textId="1E9280E1" w:rsidR="006A701A" w:rsidRPr="00A34A58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bookmarkStart w:id="0" w:name="t1"/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Nazwa </w:t>
            </w:r>
            <w:r w:rsidR="001B75D8"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projektu</w:t>
            </w:r>
          </w:p>
          <w:p w14:paraId="7566F3D4" w14:textId="1FF08694" w:rsidR="008A160B" w:rsidRPr="00A34A58" w:rsidRDefault="00C968D7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1" w:name="_Hlk146281639"/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R</w:t>
            </w:r>
            <w:r w:rsidR="008A160B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ozporządzeni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e</w:t>
            </w:r>
            <w:r w:rsidR="008A160B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Ministra Zdrowia w sprawie sposobu ustalenia wysokości ryczałtu dla Wojewódzkich Ośrodków Monitorujących oraz Krajowego Ośrodka Monitorującego</w:t>
            </w:r>
            <w:r w:rsidR="003E25F0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oraz sposobu ustalania wysokości współczynników korygujących</w:t>
            </w:r>
            <w:bookmarkEnd w:id="1"/>
          </w:p>
          <w:p w14:paraId="45933A59" w14:textId="77777777" w:rsidR="006A701A" w:rsidRPr="00A34A58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Ministerstwo wiodące i ministerstwa współpracujące</w:t>
            </w:r>
          </w:p>
          <w:bookmarkEnd w:id="0"/>
          <w:p w14:paraId="3C324E03" w14:textId="79E16605" w:rsidR="006A701A" w:rsidRPr="00A34A58" w:rsidRDefault="008A160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Ministerstwo Zdrowia </w:t>
            </w:r>
          </w:p>
          <w:p w14:paraId="70E78F38" w14:textId="77777777" w:rsidR="001B3460" w:rsidRPr="00A34A58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sz w:val="21"/>
                <w:szCs w:val="21"/>
              </w:rPr>
              <w:t xml:space="preserve">Osoba odpowiedzialna za projekt w randze Ministra, Sekretarza Stanu lub Podsekretarza Stanu </w:t>
            </w:r>
          </w:p>
          <w:p w14:paraId="7E6E5824" w14:textId="023E52F2" w:rsidR="001B3460" w:rsidRPr="00A34A58" w:rsidRDefault="007B082A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sz w:val="21"/>
                <w:szCs w:val="21"/>
              </w:rPr>
              <w:t>Waldemar Kraska</w:t>
            </w:r>
            <w:r w:rsidR="008A160B" w:rsidRPr="00A34A58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Pr="00A34A58">
              <w:rPr>
                <w:rFonts w:ascii="Times New Roman" w:hAnsi="Times New Roman"/>
                <w:sz w:val="21"/>
                <w:szCs w:val="21"/>
              </w:rPr>
              <w:t xml:space="preserve">Sekretarz Stanu w </w:t>
            </w:r>
            <w:r w:rsidR="008A160B" w:rsidRPr="00A34A58">
              <w:rPr>
                <w:rFonts w:ascii="Times New Roman" w:hAnsi="Times New Roman"/>
                <w:sz w:val="21"/>
                <w:szCs w:val="21"/>
              </w:rPr>
              <w:t>Minister</w:t>
            </w:r>
            <w:r w:rsidRPr="00A34A58">
              <w:rPr>
                <w:rFonts w:ascii="Times New Roman" w:hAnsi="Times New Roman"/>
                <w:sz w:val="21"/>
                <w:szCs w:val="21"/>
              </w:rPr>
              <w:t>stwie</w:t>
            </w:r>
            <w:r w:rsidR="008A160B" w:rsidRPr="00A34A58">
              <w:rPr>
                <w:rFonts w:ascii="Times New Roman" w:hAnsi="Times New Roman"/>
                <w:sz w:val="21"/>
                <w:szCs w:val="21"/>
              </w:rPr>
              <w:t xml:space="preserve"> Zdrowia </w:t>
            </w:r>
          </w:p>
          <w:p w14:paraId="6A386692" w14:textId="77777777" w:rsidR="006A701A" w:rsidRPr="00A34A58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Kontakt do opiekuna merytorycznego projektu</w:t>
            </w:r>
          </w:p>
          <w:p w14:paraId="10C3D4DF" w14:textId="24C3847A" w:rsidR="006A701A" w:rsidRPr="00A34A58" w:rsidRDefault="008A160B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Dominika Janiszewska-Kajka – Zastępca Dyrektora Departamentu Lecznictwa</w:t>
            </w:r>
            <w:r w:rsidRPr="00A34A58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hyperlink r:id="rId9" w:history="1">
              <w:r w:rsidRPr="00A34A58">
                <w:rPr>
                  <w:rStyle w:val="Hipercze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d.janiszewska@mz.gov.pl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43CA1CB8" w14:textId="097ABDDF" w:rsidR="001B3460" w:rsidRPr="00A34A58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A34A58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6A7B74">
              <w:rPr>
                <w:rFonts w:ascii="Times New Roman" w:hAnsi="Times New Roman"/>
                <w:sz w:val="21"/>
                <w:szCs w:val="21"/>
              </w:rPr>
              <w:t>3</w:t>
            </w:r>
            <w:r w:rsidR="00BF1573">
              <w:rPr>
                <w:rFonts w:ascii="Times New Roman" w:hAnsi="Times New Roman"/>
                <w:sz w:val="21"/>
                <w:szCs w:val="21"/>
              </w:rPr>
              <w:t>.</w:t>
            </w:r>
            <w:r w:rsidR="006A7B74">
              <w:rPr>
                <w:rFonts w:ascii="Times New Roman" w:hAnsi="Times New Roman"/>
                <w:sz w:val="21"/>
                <w:szCs w:val="21"/>
              </w:rPr>
              <w:t>10</w:t>
            </w:r>
            <w:r w:rsidR="008A160B" w:rsidRPr="00A34A58">
              <w:rPr>
                <w:rFonts w:ascii="Times New Roman" w:hAnsi="Times New Roman"/>
                <w:sz w:val="21"/>
                <w:szCs w:val="21"/>
              </w:rPr>
              <w:t>.202</w:t>
            </w:r>
            <w:r w:rsidR="000C4A3C" w:rsidRPr="00A34A58">
              <w:rPr>
                <w:rFonts w:ascii="Times New Roman" w:hAnsi="Times New Roman"/>
                <w:sz w:val="21"/>
                <w:szCs w:val="21"/>
              </w:rPr>
              <w:t>3</w:t>
            </w:r>
          </w:p>
          <w:p w14:paraId="3BBC910A" w14:textId="77777777" w:rsidR="00F76884" w:rsidRPr="00A34A58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C151070" w14:textId="77777777" w:rsidR="00F76884" w:rsidRPr="00A34A58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sz w:val="21"/>
                <w:szCs w:val="21"/>
              </w:rPr>
              <w:t xml:space="preserve">Źródło: </w:t>
            </w:r>
            <w:bookmarkStart w:id="2" w:name="Lista1"/>
          </w:p>
          <w:bookmarkEnd w:id="2"/>
          <w:p w14:paraId="13F9FA57" w14:textId="3893EC54" w:rsidR="00F76884" w:rsidRPr="00A34A58" w:rsidRDefault="00D64E67" w:rsidP="00F7688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art. 38 ustawy </w:t>
            </w:r>
            <w:bookmarkStart w:id="3" w:name="_Hlk106789938"/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 dnia 9 marca 2023 r. o Krajowej Sieci Onkologicznej </w:t>
            </w:r>
            <w:bookmarkEnd w:id="3"/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(Dz. U. poz. 650)</w:t>
            </w:r>
          </w:p>
          <w:p w14:paraId="78058EEE" w14:textId="51C65E7A" w:rsidR="006A701A" w:rsidRPr="00A34A58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Nr </w:t>
            </w:r>
            <w:r w:rsidR="0057668E"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</w:t>
            </w: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wykaz</w:t>
            </w:r>
            <w:r w:rsidR="0057668E"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ie</w:t>
            </w: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prac</w:t>
            </w:r>
            <w:r w:rsidR="00D64E67"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="00536BA1"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legislacyjnych </w:t>
            </w:r>
            <w:r w:rsidR="00D64E67"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Ministra Zdrowia</w:t>
            </w:r>
          </w:p>
          <w:p w14:paraId="08492A90" w14:textId="77CA7C5E" w:rsidR="006A701A" w:rsidRPr="00A34A58" w:rsidRDefault="00D64E67" w:rsidP="000C4A3C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MZ</w:t>
            </w:r>
            <w:r w:rsidR="00296F4F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1532</w:t>
            </w:r>
          </w:p>
          <w:p w14:paraId="79F29194" w14:textId="77777777" w:rsidR="006A701A" w:rsidRPr="00A34A58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22687A" w14:paraId="1414116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14DE341" w14:textId="77777777" w:rsidR="006A701A" w:rsidRPr="00A34A58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FFFFFF"/>
                <w:sz w:val="21"/>
                <w:szCs w:val="21"/>
              </w:rPr>
              <w:t>OCENA SKUTKÓW REGULACJI</w:t>
            </w:r>
          </w:p>
        </w:tc>
      </w:tr>
      <w:tr w:rsidR="006A701A" w:rsidRPr="008B4FE6" w14:paraId="4185ABB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0EB64C4" w14:textId="77777777" w:rsidR="006A701A" w:rsidRPr="00A34A58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sz w:val="21"/>
                <w:szCs w:val="21"/>
              </w:rPr>
              <w:t xml:space="preserve">Jaki problem jest </w:t>
            </w:r>
            <w:r w:rsidR="00CC6305" w:rsidRPr="00A34A58">
              <w:rPr>
                <w:rFonts w:ascii="Times New Roman" w:hAnsi="Times New Roman"/>
                <w:b/>
                <w:sz w:val="21"/>
                <w:szCs w:val="21"/>
              </w:rPr>
              <w:t>rozwiązywany?</w:t>
            </w:r>
            <w:bookmarkStart w:id="4" w:name="Wybór1"/>
            <w:bookmarkEnd w:id="4"/>
          </w:p>
        </w:tc>
      </w:tr>
      <w:tr w:rsidR="006A701A" w:rsidRPr="008B4FE6" w14:paraId="7B521D0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50F6994" w14:textId="1ABB7D4C" w:rsidR="006A701A" w:rsidRPr="00A34A58" w:rsidRDefault="008A160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Projektowane rozporządzenie </w:t>
            </w:r>
            <w:r w:rsidR="0099690C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jest realizacją 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upoważnieni</w:t>
            </w:r>
            <w:r w:rsidR="0099690C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a ustawowego zawartego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 art. </w:t>
            </w:r>
            <w:r w:rsidR="000C4A3C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ustawy z dnia </w:t>
            </w:r>
            <w:r w:rsidR="000C4A3C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9 marca 2023 r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r w:rsidR="005D0F87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 Krajowej Sieci Onkologicznej, zwanej dalej </w:t>
            </w:r>
            <w:r w:rsidR="00296F4F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„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ustawą </w:t>
            </w:r>
            <w:r w:rsidR="003333BF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 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KSO</w:t>
            </w:r>
            <w:r w:rsidR="0099690C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  <w:r w:rsidR="009649EC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99690C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stanowi rozwiązanie dla ustalenia </w:t>
            </w:r>
            <w:r w:rsidR="00424F9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przez Prezesa Narodowego Funduszu Zdrowia corocznie wysokości </w:t>
            </w:r>
            <w:r w:rsidR="0099690C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ryczałtów dla Krajowego Ośrodka Monitorującego</w:t>
            </w:r>
            <w:r w:rsidR="004C63C9" w:rsidRPr="00A34A58">
              <w:rPr>
                <w:rFonts w:ascii="Times New Roman" w:hAnsi="Times New Roman"/>
                <w:sz w:val="21"/>
                <w:szCs w:val="21"/>
              </w:rPr>
              <w:t>, zwanego dalej „KOM”</w:t>
            </w:r>
            <w:r w:rsidR="009649EC">
              <w:rPr>
                <w:rFonts w:ascii="Times New Roman" w:hAnsi="Times New Roman"/>
                <w:sz w:val="21"/>
                <w:szCs w:val="21"/>
              </w:rPr>
              <w:t>,</w:t>
            </w:r>
            <w:r w:rsidR="005D0F8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9690C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oraz Wojewódzkich Ośrodków Monitorujących</w:t>
            </w:r>
            <w:r w:rsidR="004C63C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</w:t>
            </w:r>
            <w:r w:rsidR="004C63C9" w:rsidRPr="00A34A58">
              <w:rPr>
                <w:rFonts w:ascii="Times New Roman" w:hAnsi="Times New Roman"/>
                <w:sz w:val="21"/>
                <w:szCs w:val="21"/>
              </w:rPr>
              <w:t>zwanych dalej „WOM”</w:t>
            </w:r>
            <w:r w:rsidR="0099690C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6A701A" w:rsidRPr="008B4FE6" w14:paraId="09B6F8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83022E2" w14:textId="77777777" w:rsidR="006A701A" w:rsidRPr="00A34A58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Rekomendowane rozwiązanie, w tym planowane narzędzia interwencji, i oczekiwany efekt</w:t>
            </w:r>
          </w:p>
        </w:tc>
      </w:tr>
      <w:tr w:rsidR="006A701A" w:rsidRPr="008B4FE6" w14:paraId="11B831B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52C5B53" w14:textId="25C29ECF" w:rsidR="006A701A" w:rsidRPr="00A34A58" w:rsidRDefault="006F16A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Projektowane rozporządzenie określa </w:t>
            </w:r>
            <w:r w:rsidRPr="00A34A58">
              <w:rPr>
                <w:rFonts w:ascii="Times New Roman" w:hAnsi="Times New Roman"/>
                <w:sz w:val="21"/>
                <w:szCs w:val="21"/>
              </w:rPr>
              <w:t>spos</w:t>
            </w:r>
            <w:r w:rsidR="005D0F87">
              <w:rPr>
                <w:rFonts w:ascii="Times New Roman" w:hAnsi="Times New Roman"/>
                <w:sz w:val="21"/>
                <w:szCs w:val="21"/>
              </w:rPr>
              <w:t>ób</w:t>
            </w:r>
            <w:r w:rsidRPr="00A34A58">
              <w:rPr>
                <w:rFonts w:ascii="Times New Roman" w:hAnsi="Times New Roman"/>
                <w:sz w:val="21"/>
                <w:szCs w:val="21"/>
              </w:rPr>
              <w:t xml:space="preserve"> wyliczania wysokości ryczałt</w:t>
            </w:r>
            <w:r w:rsidR="00FC5602" w:rsidRPr="00A34A58">
              <w:rPr>
                <w:rFonts w:ascii="Times New Roman" w:hAnsi="Times New Roman"/>
                <w:sz w:val="21"/>
                <w:szCs w:val="21"/>
              </w:rPr>
              <w:t>ów</w:t>
            </w:r>
            <w:r w:rsidRPr="00A34A58">
              <w:rPr>
                <w:rFonts w:ascii="Times New Roman" w:hAnsi="Times New Roman"/>
                <w:sz w:val="21"/>
                <w:szCs w:val="21"/>
              </w:rPr>
              <w:t xml:space="preserve"> dla </w:t>
            </w:r>
            <w:r w:rsidR="00097AF2" w:rsidRPr="00A34A58">
              <w:rPr>
                <w:rFonts w:ascii="Times New Roman" w:hAnsi="Times New Roman"/>
                <w:sz w:val="21"/>
                <w:szCs w:val="21"/>
              </w:rPr>
              <w:t>W</w:t>
            </w:r>
            <w:r w:rsidR="00296F4F" w:rsidRPr="00A34A58">
              <w:rPr>
                <w:rFonts w:ascii="Times New Roman" w:hAnsi="Times New Roman"/>
                <w:sz w:val="21"/>
                <w:szCs w:val="21"/>
              </w:rPr>
              <w:t>OM</w:t>
            </w:r>
            <w:r w:rsidRPr="00A34A58">
              <w:rPr>
                <w:rFonts w:ascii="Times New Roman" w:hAnsi="Times New Roman"/>
                <w:sz w:val="21"/>
                <w:szCs w:val="21"/>
              </w:rPr>
              <w:t xml:space="preserve"> oraz KOM</w:t>
            </w:r>
            <w:r w:rsidR="004C63C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F3B64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oraz spos</w:t>
            </w:r>
            <w:r w:rsidR="005D0F87">
              <w:rPr>
                <w:rFonts w:ascii="Times New Roman" w:hAnsi="Times New Roman"/>
                <w:color w:val="000000"/>
                <w:sz w:val="21"/>
                <w:szCs w:val="21"/>
              </w:rPr>
              <w:t>ób</w:t>
            </w:r>
            <w:r w:rsidR="00AF3B64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ustalania wysokości współczynników korygujących</w:t>
            </w:r>
            <w:r w:rsidRPr="00A34A58">
              <w:rPr>
                <w:rFonts w:ascii="Times New Roman" w:hAnsi="Times New Roman"/>
                <w:sz w:val="21"/>
                <w:szCs w:val="21"/>
              </w:rPr>
              <w:t xml:space="preserve">, mając na uwadze poprawę efektywności systemu ochrony zdrowia oraz poprawę jakości i bezpieczeństwa udzielania świadczeń opieki zdrowotnej. Zgodnie z </w:t>
            </w:r>
            <w:r w:rsidR="00840FD6" w:rsidRPr="00A34A58">
              <w:rPr>
                <w:rFonts w:ascii="Times New Roman" w:hAnsi="Times New Roman"/>
                <w:sz w:val="21"/>
                <w:szCs w:val="21"/>
              </w:rPr>
              <w:t>obowiązującymi</w:t>
            </w:r>
            <w:r w:rsidRPr="00A34A58">
              <w:rPr>
                <w:rFonts w:ascii="Times New Roman" w:hAnsi="Times New Roman"/>
                <w:sz w:val="21"/>
                <w:szCs w:val="21"/>
              </w:rPr>
              <w:t xml:space="preserve"> regulacjami ryczałty te są formą rozliczania zadań </w:t>
            </w:r>
            <w:r w:rsidR="00B410DB" w:rsidRPr="00A34A58">
              <w:rPr>
                <w:rFonts w:ascii="Times New Roman" w:hAnsi="Times New Roman"/>
                <w:sz w:val="21"/>
                <w:szCs w:val="21"/>
              </w:rPr>
              <w:t xml:space="preserve">określonych </w:t>
            </w:r>
            <w:r w:rsidRPr="00A34A58">
              <w:rPr>
                <w:rFonts w:ascii="Times New Roman" w:hAnsi="Times New Roman"/>
                <w:sz w:val="21"/>
                <w:szCs w:val="21"/>
              </w:rPr>
              <w:t xml:space="preserve">w art. </w:t>
            </w:r>
            <w:r w:rsidR="000C4A3C" w:rsidRPr="00A34A58">
              <w:rPr>
                <w:rFonts w:ascii="Times New Roman" w:hAnsi="Times New Roman"/>
                <w:sz w:val="21"/>
                <w:szCs w:val="21"/>
              </w:rPr>
              <w:t xml:space="preserve">22 ust. 2 i art. 23 ust. 2 </w:t>
            </w:r>
            <w:r w:rsidRPr="00A34A58">
              <w:rPr>
                <w:rFonts w:ascii="Times New Roman" w:hAnsi="Times New Roman"/>
                <w:sz w:val="21"/>
                <w:szCs w:val="21"/>
              </w:rPr>
              <w:t>ustawy</w:t>
            </w:r>
            <w:r w:rsidR="000C4A3C" w:rsidRPr="00A34A58">
              <w:rPr>
                <w:rFonts w:ascii="Times New Roman" w:hAnsi="Times New Roman"/>
                <w:sz w:val="21"/>
                <w:szCs w:val="21"/>
              </w:rPr>
              <w:t xml:space="preserve"> o</w:t>
            </w:r>
            <w:r w:rsidRPr="00A34A58">
              <w:rPr>
                <w:rFonts w:ascii="Times New Roman" w:hAnsi="Times New Roman"/>
                <w:sz w:val="21"/>
                <w:szCs w:val="21"/>
              </w:rPr>
              <w:t xml:space="preserve"> KSO</w:t>
            </w:r>
            <w:r w:rsidR="005D0F8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6A701A" w:rsidRPr="008B4FE6" w14:paraId="7CA73398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2589DB6" w14:textId="77777777" w:rsidR="006A701A" w:rsidRPr="00A34A58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Jak problem został rozwiązany w innych krajach, w szczególności krajach członkowskich OECD/UE</w:t>
            </w:r>
            <w:r w:rsidR="006A701A"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?</w:t>
            </w:r>
            <w:r w:rsidR="006A701A" w:rsidRPr="00A34A58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</w:p>
        </w:tc>
      </w:tr>
      <w:tr w:rsidR="006A701A" w:rsidRPr="008B4FE6" w14:paraId="4CBB061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1C27979" w14:textId="70AD4034" w:rsidR="006A701A" w:rsidRPr="00A34A58" w:rsidRDefault="00B6173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  <w:r w:rsidR="003333BF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6A701A" w:rsidRPr="008B4FE6" w14:paraId="12B691DE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DE4EF21" w14:textId="77777777" w:rsidR="006A701A" w:rsidRPr="00A34A58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Podmioty, na które oddziałuje projekt</w:t>
            </w:r>
          </w:p>
        </w:tc>
      </w:tr>
      <w:tr w:rsidR="00260F33" w:rsidRPr="008B4FE6" w14:paraId="29CB047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106B311" w14:textId="77777777" w:rsidR="00260F33" w:rsidRPr="00A34A58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910363D" w14:textId="77777777" w:rsidR="00260F33" w:rsidRPr="00A34A58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DFDC2A9" w14:textId="77777777" w:rsidR="00260F33" w:rsidRPr="00A34A58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Źródło danych</w:t>
            </w:r>
            <w:r w:rsidRPr="00A34A58" w:rsidDel="00260F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B21C68F" w14:textId="77777777" w:rsidR="00260F33" w:rsidRPr="00A34A58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Oddziaływanie</w:t>
            </w:r>
          </w:p>
        </w:tc>
      </w:tr>
      <w:tr w:rsidR="00260F33" w:rsidRPr="008B4FE6" w14:paraId="7AB78A7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C77ED26" w14:textId="4BF249CF" w:rsidR="00260F33" w:rsidRPr="00A34A58" w:rsidRDefault="003333BF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KOM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FD1BE6B" w14:textId="63090BA2" w:rsidR="00260F33" w:rsidRPr="00A34A58" w:rsidRDefault="003333BF" w:rsidP="000C4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C82F333" w14:textId="71D1B909" w:rsidR="00260F33" w:rsidRPr="00A34A58" w:rsidRDefault="003333BF" w:rsidP="000C4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ustawa o KSO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6B8CDB0" w14:textId="4EEBE6DC" w:rsidR="00260F33" w:rsidRPr="00A34A58" w:rsidRDefault="003333BF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Możliwość realizacji zadań określonych </w:t>
            </w:r>
            <w:r w:rsidR="000C4A3C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art. </w:t>
            </w:r>
            <w:r w:rsidR="000C4A3C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22 ust 2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ustawy o KSO </w:t>
            </w:r>
          </w:p>
        </w:tc>
      </w:tr>
      <w:tr w:rsidR="00260F33" w:rsidRPr="008B4FE6" w14:paraId="3256699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E47D38A" w14:textId="7B0EA360" w:rsidR="00260F33" w:rsidRPr="00A34A58" w:rsidRDefault="003333BF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WOM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48B4CF1" w14:textId="014822E0" w:rsidR="00260F33" w:rsidRPr="00A34A58" w:rsidRDefault="003333BF" w:rsidP="000C4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F13A478" w14:textId="15B47752" w:rsidR="00260F33" w:rsidRPr="00A34A58" w:rsidRDefault="003333BF" w:rsidP="000C4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ustawa o KSO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F999784" w14:textId="013F5480" w:rsidR="00260F33" w:rsidRPr="00A34A58" w:rsidRDefault="003333BF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Możliwość realizacji zadań określonych</w:t>
            </w:r>
            <w:r w:rsidR="000C4A3C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art. </w:t>
            </w:r>
            <w:r w:rsidR="000C4A3C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23 ust. 2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ustawy o KSO</w:t>
            </w:r>
          </w:p>
        </w:tc>
      </w:tr>
      <w:tr w:rsidR="00260F33" w:rsidRPr="008B4FE6" w14:paraId="71C9BFE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81E6A87" w14:textId="1829ED64" w:rsidR="00260F33" w:rsidRPr="00A34A58" w:rsidRDefault="003333BF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Narodowy Fundusz Zdrowia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1E98341" w14:textId="1B84C210" w:rsidR="00260F33" w:rsidRPr="00A34A58" w:rsidRDefault="003333BF" w:rsidP="000C4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65D0FA7" w14:textId="1DF2FAC8" w:rsidR="00260F33" w:rsidRPr="00A34A58" w:rsidRDefault="000C4A3C" w:rsidP="000C4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ustawa o KSO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B2E7EF7" w14:textId="2611ACBC" w:rsidR="00260F33" w:rsidRPr="00A34A58" w:rsidRDefault="005D0F8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Ustalenie wysokości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ryczałtów dla WOM i KOM</w:t>
            </w:r>
            <w:r w:rsidR="000C4A3C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zgodnie z art. 36 ust.1 ustawy o KSO</w:t>
            </w:r>
          </w:p>
        </w:tc>
      </w:tr>
      <w:tr w:rsidR="00897A98" w:rsidRPr="008B4FE6" w14:paraId="08C0D38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5105F46" w14:textId="28BF67DC" w:rsidR="00897A98" w:rsidRPr="00A34A58" w:rsidRDefault="00897A98" w:rsidP="00A17C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Podmioty lecznicze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9CD35F5" w14:textId="77777777" w:rsidR="00897A98" w:rsidRPr="00897A98" w:rsidRDefault="00897A98" w:rsidP="00897A9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97A98">
              <w:rPr>
                <w:rFonts w:ascii="Times New Roman" w:hAnsi="Times New Roman"/>
                <w:bCs/>
                <w:spacing w:val="-2"/>
              </w:rPr>
              <w:t>18 600</w:t>
            </w:r>
            <w:r w:rsidRPr="00897A9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97A98">
              <w:rPr>
                <w:rFonts w:ascii="Times New Roman" w:hAnsi="Times New Roman"/>
                <w:spacing w:val="-2"/>
              </w:rPr>
              <w:t>podmiotów leczniczych udzielających świadczeń opieki zdrowotnej w trybie leczenie stacjonarne, ambulatoryjne (według funkcji ochrony zdrowia HC 1.1-</w:t>
            </w:r>
          </w:p>
          <w:p w14:paraId="509BE8B2" w14:textId="77777777" w:rsidR="00897A98" w:rsidRPr="00897A98" w:rsidRDefault="00897A98" w:rsidP="00897A9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97A98">
              <w:rPr>
                <w:rFonts w:ascii="Times New Roman" w:hAnsi="Times New Roman"/>
                <w:spacing w:val="-2"/>
              </w:rPr>
              <w:t xml:space="preserve">1.3); </w:t>
            </w:r>
          </w:p>
          <w:p w14:paraId="083AD5B3" w14:textId="77777777" w:rsidR="00897A98" w:rsidRPr="00897A98" w:rsidRDefault="00897A98" w:rsidP="00897A9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897A98">
              <w:rPr>
                <w:rFonts w:ascii="Times New Roman" w:hAnsi="Times New Roman"/>
                <w:bCs/>
                <w:spacing w:val="-2"/>
              </w:rPr>
              <w:t>5715</w:t>
            </w:r>
            <w:r w:rsidRPr="00897A9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97A98">
              <w:rPr>
                <w:rFonts w:ascii="Times New Roman" w:hAnsi="Times New Roman"/>
                <w:spacing w:val="-2"/>
              </w:rPr>
              <w:t xml:space="preserve">podmiotów leczniczych udzielających świadczeń opieki zdrowotnej w trybie rehabilitacji (według funkcji ochrony zdrowia HC </w:t>
            </w:r>
          </w:p>
          <w:p w14:paraId="4023DEEA" w14:textId="5424F01E" w:rsidR="00897A98" w:rsidRPr="00A34A58" w:rsidRDefault="00897A98" w:rsidP="00897A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97A98">
              <w:rPr>
                <w:rFonts w:ascii="Times New Roman" w:hAnsi="Times New Roman"/>
                <w:spacing w:val="-2"/>
              </w:rPr>
              <w:t xml:space="preserve">2.1-2.4, 2.9); </w:t>
            </w:r>
            <w:r w:rsidRPr="00897A98">
              <w:rPr>
                <w:rFonts w:ascii="Times New Roman" w:hAnsi="Times New Roman"/>
                <w:spacing w:val="-2"/>
              </w:rPr>
              <w:br/>
            </w:r>
            <w:r w:rsidRPr="00897A98">
              <w:rPr>
                <w:rFonts w:ascii="Times New Roman" w:hAnsi="Times New Roman"/>
                <w:bCs/>
                <w:spacing w:val="-2"/>
              </w:rPr>
              <w:t>2906</w:t>
            </w:r>
            <w:r w:rsidRPr="00897A9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97A98">
              <w:rPr>
                <w:rFonts w:ascii="Times New Roman" w:hAnsi="Times New Roman"/>
                <w:spacing w:val="-2"/>
              </w:rPr>
              <w:t xml:space="preserve">podmiotów leczniczych udzielających </w:t>
            </w:r>
            <w:r w:rsidRPr="00897A98">
              <w:rPr>
                <w:rFonts w:ascii="Times New Roman" w:hAnsi="Times New Roman"/>
                <w:spacing w:val="-2"/>
              </w:rPr>
              <w:lastRenderedPageBreak/>
              <w:t>świadczeń opieki zdrowotnej w trybie długoterminowej opieki pielęgnacyjnej (według funkcji ochrony zdrowia HC 3.1-3.4).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2F30904" w14:textId="77777777" w:rsidR="00897A98" w:rsidRDefault="00897A98" w:rsidP="00897A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Rejestr Podmiotów </w:t>
            </w:r>
          </w:p>
          <w:p w14:paraId="10AD9C1F" w14:textId="77777777" w:rsidR="00897A98" w:rsidRDefault="00897A98" w:rsidP="00897A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Wykonujących </w:t>
            </w:r>
          </w:p>
          <w:p w14:paraId="3B2B92B8" w14:textId="6F4B178B" w:rsidR="00897A98" w:rsidRPr="00A34A58" w:rsidRDefault="00897A98" w:rsidP="00897A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Działalność Leczniczą (niektóre podmioty mogą udzielać świadczeń opieki zdrowotnej w więcej niż jednym trybie)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6652DA3" w14:textId="204761B9" w:rsidR="00897A98" w:rsidRDefault="00897A98" w:rsidP="00897A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Pośrednio poprzez zastosowanie współczynników korygujących spodziewanym efektem będzie poprawa jakości realizacji </w:t>
            </w:r>
            <w:r w:rsidR="00F92E0B">
              <w:rPr>
                <w:rFonts w:ascii="Times New Roman" w:hAnsi="Times New Roman"/>
                <w:color w:val="000000"/>
                <w:spacing w:val="-2"/>
              </w:rPr>
              <w:t xml:space="preserve">świadczeń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opieki onkologicznej.</w:t>
            </w:r>
          </w:p>
          <w:p w14:paraId="11A88346" w14:textId="77777777" w:rsidR="00897A98" w:rsidRDefault="00897A98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60F33" w:rsidRPr="008B4FE6" w14:paraId="794F8D5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3D378E6" w14:textId="295AF9D5" w:rsidR="00260F33" w:rsidRPr="00A34A58" w:rsidRDefault="00EB6A96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Agencja Oceny Technologii Medycznej i Taryfikacji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2D1FF20" w14:textId="69C393D5" w:rsidR="00260F33" w:rsidRPr="00A34A58" w:rsidRDefault="00EB6A96" w:rsidP="000C4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D3533DD" w14:textId="5C6E5FAB" w:rsidR="00260F33" w:rsidRPr="00A34A58" w:rsidRDefault="000C4A3C" w:rsidP="000C4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ustawa o KSO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D135277" w14:textId="6FBC21D2" w:rsidR="00260F33" w:rsidRPr="00A34A58" w:rsidRDefault="00EB6A9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Opracowanie i przekazanie danych do wyliczania ryczałtów dla WOM i KOM </w:t>
            </w:r>
            <w:r w:rsidR="000C4A3C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zgodnie z art. 36 ust. 1 ustawy o KSO</w:t>
            </w:r>
          </w:p>
        </w:tc>
      </w:tr>
      <w:tr w:rsidR="006A701A" w:rsidRPr="008B4FE6" w14:paraId="0373B245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A330C82" w14:textId="77777777" w:rsidR="006A701A" w:rsidRPr="00A34A58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Informacje na temat zakresu</w:t>
            </w:r>
            <w:r w:rsidR="0076658F"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</w:t>
            </w: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czasu trwania </w:t>
            </w:r>
            <w:r w:rsidR="0076658F"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i podsumowanie wyników </w:t>
            </w: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konsultacji</w:t>
            </w:r>
          </w:p>
        </w:tc>
      </w:tr>
      <w:tr w:rsidR="006A701A" w:rsidRPr="008B4FE6" w14:paraId="08037BA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F373AAA" w14:textId="706CE45B" w:rsidR="00EB6A96" w:rsidRPr="00A34A58" w:rsidRDefault="00EB6A96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Projekt rozporządzenia nie był przedmiotem </w:t>
            </w:r>
            <w:proofErr w:type="spellStart"/>
            <w:r w:rsidRPr="00A34A5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pre</w:t>
            </w:r>
            <w:proofErr w:type="spellEnd"/>
            <w:r w:rsidRPr="00A34A5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-konsultacji.</w:t>
            </w:r>
          </w:p>
          <w:p w14:paraId="2D19BF0D" w14:textId="659BE816" w:rsidR="00EB6A96" w:rsidRPr="00A34A58" w:rsidRDefault="00C95478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rozporządzenia zosta</w:t>
            </w:r>
            <w:r w:rsidR="00127B1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ł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przekazany do konsultacji publicznych i opiniowania z 10 dniowym terminem na zgłaszanie uwag.</w:t>
            </w:r>
          </w:p>
          <w:p w14:paraId="64D26D63" w14:textId="4E87BFEA" w:rsidR="00EB6A96" w:rsidRPr="00A34A58" w:rsidRDefault="00EB6A96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 ramach konsultacji publicznych i opiniowania projekt rozporządzenia zosta</w:t>
            </w:r>
            <w:r w:rsidR="00127B1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ł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przesłany do: </w:t>
            </w:r>
          </w:p>
          <w:p w14:paraId="5C614C10" w14:textId="0895C1FB" w:rsidR="000F0C9E" w:rsidRPr="00A34A58" w:rsidRDefault="00EB6A96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1)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Naczeln</w:t>
            </w:r>
            <w:r w:rsidR="004C63C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ej 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Izb</w:t>
            </w:r>
            <w:r w:rsidR="004C63C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y 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Lekarsk</w:t>
            </w:r>
            <w:r w:rsidR="004C63C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iej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38158AD8" w14:textId="09E585A5" w:rsidR="000F0C9E" w:rsidRPr="00A34A58" w:rsidRDefault="000F0C9E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2) Naczeln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ej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Izba Aptekarska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4A7ECB0B" w14:textId="4544BFB1" w:rsidR="000F0C9E" w:rsidRPr="00A34A58" w:rsidRDefault="000F0C9E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3) Krajow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ej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Izba Diagnostów Laboratoryjnych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38651176" w14:textId="797ABE57" w:rsidR="000F0C9E" w:rsidRPr="00A34A58" w:rsidRDefault="000F0C9E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4) Naczeln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ej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Izba Pielęgniarek i Położnych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77BB62CD" w14:textId="74E51606" w:rsidR="00EB6A96" w:rsidRPr="00A34A58" w:rsidRDefault="000F0C9E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5) Krajow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ej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Izba Fizjoterapeutów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6ACA4BA1" w14:textId="57BEAEB2" w:rsidR="00EB6A96" w:rsidRPr="00A34A58" w:rsidRDefault="000F0C9E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6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wojewodów i marszałków województw;</w:t>
            </w:r>
          </w:p>
          <w:p w14:paraId="5C3F38F0" w14:textId="138ADF4A" w:rsidR="00CC1EBD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7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Federacj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Pacjentów Polskich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60E2FAC4" w14:textId="6536F53C" w:rsidR="00CC1EBD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8) Business Centre Club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0CB0FDDC" w14:textId="086AE2AE" w:rsidR="00CC1EBD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9) Konfederacji Lewiatan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1A00AFC6" w14:textId="51A4DE24" w:rsidR="0099690C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10) Pracodawc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ów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Rzeczypospolitej Polskiej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5E2E8C76" w14:textId="3CEAF720" w:rsidR="000F0C9E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11</w:t>
            </w:r>
            <w:r w:rsidR="0099690C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Ogólnopolskie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go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Porozumieni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Związków Zawodowych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691A15ED" w14:textId="246F4BD2" w:rsidR="000F0C9E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12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Ogólnopolski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Związ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ku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Zawodow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Lekarzy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66371EA4" w14:textId="43C02E38" w:rsidR="000F0C9E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13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Ogólnopolski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Związ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ku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Zawodow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Pielęgniarek i Położnych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68016504" w14:textId="7F8BB8B9" w:rsidR="000F0C9E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14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Ogólnopolski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Związ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ku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Zawodow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Położnych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418723A6" w14:textId="19CC252B" w:rsidR="000F0C9E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15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Ogólnopolski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Związ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ku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Zawodow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Lekarzy Radiologów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432F6C91" w14:textId="47BA9AD1" w:rsidR="000F0C9E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16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Krajow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Sekretariat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Ochrony Zdrowia NSZZ „Solidarność 80”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60958065" w14:textId="5CD2269B" w:rsidR="000F0C9E" w:rsidRPr="00A34A58" w:rsidRDefault="000F0C9E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</w:t>
            </w:r>
            <w:r w:rsidR="00CC1EBD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7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Federacj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Związków Zawodowych Pracowników Ochrony Zdrowia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1F04809B" w14:textId="0003AED5" w:rsidR="000F0C9E" w:rsidRPr="00A34A58" w:rsidRDefault="000F0C9E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</w:t>
            </w:r>
            <w:r w:rsidR="00CC1EBD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8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Sekretariat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Ochrony Zdrowia KK NSZZ „Solidarność”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3F779CDC" w14:textId="1438EBF9" w:rsidR="000F0C9E" w:rsidRPr="00A34A58" w:rsidRDefault="000F0C9E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1</w:t>
            </w:r>
            <w:r w:rsidR="00CC1EBD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9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Forum Związków Zawodowych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2B57FF86" w14:textId="051FEA9E" w:rsidR="000F0C9E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20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Porozumieni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Pracodawców Ochrony Zdrowia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  <w:p w14:paraId="1F49DC98" w14:textId="26C61C6D" w:rsidR="000F0C9E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1)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Kolegium Lekarzy Rodzinnych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6DC454C0" w14:textId="193D426A" w:rsidR="00EB6A96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22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Kolegium Pielęgniarek i Położnych w Polsce; </w:t>
            </w:r>
          </w:p>
          <w:p w14:paraId="184A55C5" w14:textId="34786EDD" w:rsidR="000F0C9E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23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Federac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ji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Przedsiębiorców Polskich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64FB40B7" w14:textId="0B41E85C" w:rsidR="000F0C9E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24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Federacj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Związków Pracodawców Ochrony Zdrowia „Porozumienie Zielonogórskie”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63241568" w14:textId="78184A6A" w:rsidR="000F0C9E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25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Ogólnopolsk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iej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Konfederacj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Związków Zawodowych Pracowników Ochrony Zdrowia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1FF42DEE" w14:textId="56EBC29C" w:rsidR="00EB6A96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26</w:t>
            </w:r>
            <w:r w:rsidR="000F0C9E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Związ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ku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Rzemiosła Polskiego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02F63B08" w14:textId="65EF7F63" w:rsidR="00CC1EBD" w:rsidRPr="00A34A58" w:rsidRDefault="000F0C9E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</w:t>
            </w:r>
            <w:r w:rsidR="00CC1EBD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7</w:t>
            </w:r>
            <w:r w:rsidR="000C755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CC1EBD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Konsultant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="00CC1EBD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Krajo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wego</w:t>
            </w:r>
            <w:r w:rsidR="00CC1EBD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 dziedzinie onkologii klinicznej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3B38B94C" w14:textId="2FF6EA7C" w:rsidR="00CC1EBD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28</w:t>
            </w:r>
            <w:r w:rsidR="000C755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Konsultant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Krajow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 dziedzinie chirurgii onkologicznej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22A9DACD" w14:textId="2E8E51A4" w:rsidR="00CC1EBD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29</w:t>
            </w:r>
            <w:r w:rsidR="000C755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Konsultant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Krajow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 dziedzinie radioterapii onkologiczna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458020F9" w14:textId="3E69E328" w:rsidR="00CC1EBD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30) Konsultant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Krajow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 dziedzinie ginekologii onkologicznej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3820BFC0" w14:textId="7F3C3F7B" w:rsidR="00CC1EBD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31) Konsultant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Krajow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 dziedzinie onkologii i hematologii dziecięcej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039E0366" w14:textId="455C5C9A" w:rsidR="00CC1EBD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32) Konsultant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Krajow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 dziedzinie hematologii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513D5D81" w14:textId="77777777" w:rsidR="00BD61AD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33) Konsultant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Krajow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 dziedzinie radiologii i diagnostyki obrazowej, </w:t>
            </w:r>
          </w:p>
          <w:p w14:paraId="3CEC362B" w14:textId="69BEACD3" w:rsidR="00CC1EBD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34)</w:t>
            </w:r>
            <w:r w:rsidR="00BD61A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Polskie</w:t>
            </w:r>
            <w:r w:rsidR="00BD61A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go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Towarzystw</w:t>
            </w:r>
            <w:r w:rsidR="00BD61A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Onkologiczne</w:t>
            </w:r>
            <w:r w:rsidR="00BD61A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go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5C5CE49C" w14:textId="273ACDD0" w:rsidR="00CC1EBD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35) Polskie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go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Towarzystw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Ginekologii Onkologicznej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67AA3633" w14:textId="15F66C32" w:rsidR="00A34A58" w:rsidRPr="00A34A58" w:rsidRDefault="00CC1EBD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36) Polskie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go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Lekarskie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go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Towarzystw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Radiologiczne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go</w:t>
            </w:r>
            <w:r w:rsidR="00A34A5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62FBB94B" w14:textId="6F043015" w:rsidR="00A34A58" w:rsidRPr="00A34A58" w:rsidRDefault="00A34A58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37) Polskie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go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Towarzystwo Radioterapii Onkologiczne;</w:t>
            </w:r>
          </w:p>
          <w:p w14:paraId="34D9A8FF" w14:textId="29A18685" w:rsidR="00A34A58" w:rsidRPr="00A34A58" w:rsidRDefault="00A34A58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38) Polskie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go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Towarzystw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Onkologii i Hematologii Dziecięcej;</w:t>
            </w:r>
          </w:p>
          <w:p w14:paraId="2AC178DC" w14:textId="34B25351" w:rsidR="00A34A58" w:rsidRPr="00A34A58" w:rsidRDefault="00A34A58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39 Polskie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go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Towarzystw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Chirurgii Onkologicznej;</w:t>
            </w:r>
          </w:p>
          <w:p w14:paraId="20E7776F" w14:textId="38330A57" w:rsidR="00CC1EBD" w:rsidRPr="00A34A58" w:rsidRDefault="00A34A58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40) Polskie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go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Towarzystw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Hematologów i Transfuzjologów;</w:t>
            </w:r>
          </w:p>
          <w:p w14:paraId="6D578719" w14:textId="5A766A8C" w:rsidR="00EB6A96" w:rsidRPr="00A34A58" w:rsidRDefault="00A34A58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41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Konferencji Rektorów Akademickich Uczelni Medycznych;</w:t>
            </w:r>
          </w:p>
          <w:p w14:paraId="51E6B441" w14:textId="19208320" w:rsidR="00EB6A96" w:rsidRPr="00A34A58" w:rsidRDefault="00A34A58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42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Agencj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Oceny Technologii Medycznych i Taryfikacji;</w:t>
            </w:r>
          </w:p>
          <w:p w14:paraId="1A9E0A4A" w14:textId="0269AAC6" w:rsidR="00EB6A96" w:rsidRPr="00A34A58" w:rsidRDefault="00A34A58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43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Komisj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Wspóln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ej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Rządu i Samorządu Terytorialnego;</w:t>
            </w:r>
          </w:p>
          <w:p w14:paraId="0885854F" w14:textId="5B575145" w:rsidR="00EB6A96" w:rsidRPr="00A34A58" w:rsidRDefault="00A34A58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</w:t>
            </w:r>
            <w:r w:rsidR="009011E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6A7B7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Prezesa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Narodow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ego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Fundusz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u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Zdrowia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0557CD04" w14:textId="00F52082" w:rsidR="00EB6A96" w:rsidRPr="00A34A58" w:rsidRDefault="00A34A58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</w:t>
            </w:r>
            <w:r w:rsidR="009011E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5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6A7B7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Prezesa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Prokuratori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Generaln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ej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Rzeczypospolitej Polskiej;</w:t>
            </w:r>
          </w:p>
          <w:p w14:paraId="1460D777" w14:textId="575ACEB3" w:rsidR="00EB6A96" w:rsidRPr="00A34A58" w:rsidRDefault="00A34A58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</w:t>
            </w:r>
            <w:r w:rsidR="009011E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6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Prezes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Urzędu Ochrony Danych Osobowych;</w:t>
            </w:r>
          </w:p>
          <w:p w14:paraId="16E6060C" w14:textId="2EB22E20" w:rsidR="005D0F87" w:rsidRDefault="00A34A58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</w:t>
            </w:r>
            <w:r w:rsidR="009011E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7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Prezes</w:t>
            </w:r>
            <w:r w:rsidR="00494C3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="00EB6A96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Urzędu Ochrony Konkurencji i Konsumentów</w:t>
            </w:r>
            <w:r w:rsidR="005D0F8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;</w:t>
            </w:r>
          </w:p>
          <w:p w14:paraId="7734D7F8" w14:textId="12108D63" w:rsidR="005D0F87" w:rsidRDefault="005D0F87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</w:t>
            </w:r>
            <w:r w:rsidR="009011E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3324E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Krajowej Rady Onkologicznej;</w:t>
            </w:r>
          </w:p>
          <w:p w14:paraId="6236AEDE" w14:textId="777FE74E" w:rsidR="00EB6A96" w:rsidRPr="00A34A58" w:rsidRDefault="009011E2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49</w:t>
            </w:r>
            <w:r w:rsidR="005D0F8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) </w:t>
            </w:r>
            <w:r w:rsidR="003324E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Narodowego </w:t>
            </w:r>
            <w:r w:rsidR="005D0F8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Instytut</w:t>
            </w:r>
            <w:r w:rsidR="003324E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</w:t>
            </w:r>
            <w:r w:rsidR="005D0F8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Onkologii – </w:t>
            </w:r>
            <w:r w:rsidR="003324E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Państwowy </w:t>
            </w:r>
            <w:r w:rsidR="005D0F8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Instytut Badawczy w Warszawie.</w:t>
            </w:r>
          </w:p>
          <w:p w14:paraId="66DF7527" w14:textId="7FF6552F" w:rsidR="00EB6A96" w:rsidRPr="00A34A58" w:rsidRDefault="00EB6A96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lastRenderedPageBreak/>
              <w:t>Projekt zosta</w:t>
            </w:r>
            <w:r w:rsidR="001A0C3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ł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udostępniony w Biuletynie Informacji Publicznej na stronie podmiotowej Ministra Zdrowia, zgodnie z art. 5 ustawy z dnia 7 lipca 2005 r. o działalności lobbingowej w procesie stanowienia prawa (Dz. U. z 2017 r. poz. 248).</w:t>
            </w:r>
          </w:p>
          <w:p w14:paraId="259E58B3" w14:textId="6B1128C4" w:rsidR="00EB6A96" w:rsidRPr="00A34A58" w:rsidRDefault="00EB6A96" w:rsidP="00EB6A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zosta</w:t>
            </w:r>
            <w:r w:rsidR="001A0C3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ł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udostępniony również w Biuletynie Informacji Publicznej na stronie podmiotowej Rządowego Centrum Legislacji, w serwisie Rządowy Proces Legislacyjny, zgodnie z § 52 ust. 1 uchwały nr 190 Rady Ministrów z dnia 29 października 2013 r. – Regulamin pracy Rady Ministrów (M.P. z </w:t>
            </w:r>
            <w:r w:rsidR="004C63C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2022</w:t>
            </w:r>
            <w:r w:rsidR="004C63C9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r. poz.</w:t>
            </w:r>
            <w:r w:rsidR="004C63C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348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).</w:t>
            </w:r>
          </w:p>
          <w:p w14:paraId="0D802476" w14:textId="2FB2F219" w:rsidR="006A701A" w:rsidRPr="00A34A58" w:rsidRDefault="00EB6A9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Wyniki konsultacji publicznych i opiniowania zostaną omówione w raporcie z konsultacji publicznych i opiniowania, który zostanie dołączony do oceny skutków regulacji.</w:t>
            </w:r>
          </w:p>
        </w:tc>
      </w:tr>
      <w:tr w:rsidR="006A701A" w:rsidRPr="008B4FE6" w14:paraId="481ACE34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8ABF676" w14:textId="77777777" w:rsidR="006A701A" w:rsidRPr="00A34A58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2FA5B2D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76589B7" w14:textId="77777777" w:rsidR="00260F33" w:rsidRPr="00A34A58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D610FBE" w14:textId="77777777" w:rsidR="00260F33" w:rsidRPr="00A34A58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6042FDCD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02CA61CF" w14:textId="77777777" w:rsidR="0057668E" w:rsidRPr="00A34A58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917002B" w14:textId="77777777" w:rsidR="0057668E" w:rsidRPr="00A34A5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6E2D6A" w14:textId="77777777" w:rsidR="0057668E" w:rsidRPr="00A34A5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D12A68" w14:textId="77777777" w:rsidR="0057668E" w:rsidRPr="00A34A5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5484A9" w14:textId="77777777" w:rsidR="0057668E" w:rsidRPr="00A34A5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724008" w14:textId="77777777" w:rsidR="0057668E" w:rsidRPr="00A34A5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90F3777" w14:textId="77777777" w:rsidR="0057668E" w:rsidRPr="00A34A5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7CFB1CA" w14:textId="77777777" w:rsidR="0057668E" w:rsidRPr="00A34A5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E458E5" w14:textId="77777777" w:rsidR="0057668E" w:rsidRPr="00A34A5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32F9BE" w14:textId="77777777" w:rsidR="0057668E" w:rsidRPr="00A34A5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A3E2D6" w14:textId="77777777" w:rsidR="0057668E" w:rsidRPr="00A34A5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4420C7A" w14:textId="77777777" w:rsidR="0057668E" w:rsidRPr="00A34A58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4E56AE7" w14:textId="77777777" w:rsidR="0057668E" w:rsidRPr="00A34A58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 w:rsidRPr="00A34A58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802F45" w:rsidRPr="008B4FE6" w14:paraId="2C586ADE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0F922B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67364A" w14:textId="6A63E041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9A9757" w14:textId="64AE3900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ACB201" w14:textId="3C5BB4FC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35C28D" w14:textId="440D67D1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759488" w14:textId="64E951DA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2D0023E" w14:textId="3BBF2D79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0F2E062" w14:textId="72EFDC40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9703F7" w14:textId="3B65A2E8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7FF805" w14:textId="240D89E1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5A90C3" w14:textId="40BA616E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170647A" w14:textId="4081B2B0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FCB7BC8" w14:textId="4E8BFF03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02F45" w:rsidRPr="008B4FE6" w14:paraId="6ECCE92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089DDD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9D119D" w14:textId="149EFCDA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B95DD9" w14:textId="0ACDAF49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520EF1" w14:textId="253B0BE1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143956" w14:textId="5154A84C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E86B30" w14:textId="65F61792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664ED32" w14:textId="30405E17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8EC926C" w14:textId="76E16973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BA0B6E" w14:textId="45276D08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555EC3" w14:textId="366F346A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215CF1" w14:textId="49389BF1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2F77E4A" w14:textId="4AB0D863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BB4B692" w14:textId="6BC30701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02F45" w:rsidRPr="008B4FE6" w14:paraId="65B61EDD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18C559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57B4E2" w14:textId="3256E581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C31BDE" w14:textId="0FCA47C8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10DE5A" w14:textId="65437287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2F0035" w14:textId="37C9509D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27BF1B" w14:textId="2CF33427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9DB3E16" w14:textId="306657BF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AE98C36" w14:textId="409757B0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B4D2A1" w14:textId="148EA214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012A41" w14:textId="633A8F69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BEC932" w14:textId="1BC3445F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D3944E1" w14:textId="7D6A2E9E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9142AAF" w14:textId="33F0A74D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02F45" w:rsidRPr="008B4FE6" w14:paraId="2EDA32F4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CAF355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E5BEB4" w14:textId="4AAF4314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D1A30F" w14:textId="5E308957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693B9B" w14:textId="678DA34C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20B341" w14:textId="41266B2E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898787" w14:textId="0924762B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F210163" w14:textId="6141077C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3F1E69" w14:textId="090BDEF8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7E8E43" w14:textId="3EEC8865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24A4AA" w14:textId="589CA53B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CDDF35" w14:textId="2D229F7E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EF8B8BC" w14:textId="6D8B6FBD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6D40540" w14:textId="324F0B37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02F45" w:rsidRPr="008B4FE6" w14:paraId="3EDE0995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E19828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96DE06" w14:textId="40AD3F77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D03517" w14:textId="0711A59A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9193F0" w14:textId="3FBE76EC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E548AA" w14:textId="79EA9CDF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215995" w14:textId="56D5F35C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47668F7" w14:textId="16C91CBB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DA5C2A3" w14:textId="27759661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28F19B" w14:textId="13396E33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C9B407" w14:textId="0C7BAC77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0C5FE2" w14:textId="244D7A58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2C75E29" w14:textId="194A87BE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5740484" w14:textId="1D6E1972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02F45" w:rsidRPr="008B4FE6" w14:paraId="55CCC91D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226A80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5C9461" w14:textId="516892F8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B52BF3" w14:textId="4B0AB400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63D388" w14:textId="08E50D2F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B6E278" w14:textId="38911D0F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1AFC2C" w14:textId="68E602E9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248F103" w14:textId="3C5FEF00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352CF71" w14:textId="6516C940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ECE33E" w14:textId="1D455666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D6760E" w14:textId="7F941782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7BA7DE" w14:textId="4B5B4614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4E3ACA5" w14:textId="5B465505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62E3DE" w14:textId="23D2E370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02F45" w:rsidRPr="008B4FE6" w14:paraId="3A2E4A5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4C34FA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9933B0" w14:textId="33DB0CA9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60AABF" w14:textId="74A84089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8349FC" w14:textId="5637888F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BA4F45" w14:textId="3214A0A4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7FD452" w14:textId="5B0A9376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D0127DB" w14:textId="4760AE43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062BCC7" w14:textId="36337710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F0C4F4" w14:textId="08103F8E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C0BA5B" w14:textId="6F56E4F6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BA04A2" w14:textId="079C4B61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C5090F1" w14:textId="34388838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9D56270" w14:textId="6C6BFBED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02F45" w:rsidRPr="008B4FE6" w14:paraId="5F85DB0A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CE5C0EC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26D9C1" w14:textId="75817DB1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7C878C" w14:textId="75C0AE1E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68D5CE" w14:textId="2B7EB08A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DF38C6" w14:textId="5C638566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91BDFF" w14:textId="3FC80882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A32D713" w14:textId="630A2351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71BBE8" w14:textId="6F6B8058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42A279" w14:textId="7262DC69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5FEB13" w14:textId="739AB29E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CA200E" w14:textId="1204811D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F3C7EFF" w14:textId="77CE994B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EE0C22C" w14:textId="05ACB4CD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02F45" w:rsidRPr="008B4FE6" w14:paraId="22E5650B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30EC4B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E5D508" w14:textId="03BFE864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2A814D" w14:textId="7BE4B9E5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AF484E" w14:textId="364768C3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75B04E" w14:textId="71018161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F95D41" w14:textId="77FB399E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A7B53F1" w14:textId="16F9D89C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8500969" w14:textId="0A27A084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85D835" w14:textId="55AEA054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C46C01" w14:textId="10C33DFA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703ADB" w14:textId="51D9E3D7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48EAAE3" w14:textId="4BDBC0FD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03EC3AC" w14:textId="4DA0E022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02F45" w:rsidRPr="008B4FE6" w14:paraId="2FE43E3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621C61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E796B9" w14:textId="7442E5D1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8DF6BF" w14:textId="10BC6FEB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3FD86C" w14:textId="6C8AD761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5E9BAC" w14:textId="61CD5295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86F9D0" w14:textId="7BDE4CCB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02A82B7" w14:textId="09F787A8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E5A4BC" w14:textId="2D4594D6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ED9CAE" w14:textId="27499DD8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A0BDFD" w14:textId="2D2D6CEC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A579A3" w14:textId="2F0692B0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7383D2E" w14:textId="488795BB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38FD4D2" w14:textId="2FC35304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02F45" w:rsidRPr="008B4FE6" w14:paraId="23B4FD7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340AEA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19396AB" w14:textId="45778A8C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07C191" w14:textId="281E493D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9987EE" w14:textId="25759C93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70099E8" w14:textId="1CE61125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1D0C63" w14:textId="1A350541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E70E0CC" w14:textId="781BE73C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B6CB9BE" w14:textId="616BA803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1E7A60" w14:textId="4E392D74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49923D" w14:textId="42B8700D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7BEE13" w14:textId="2A362CC6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F69266B" w14:textId="14880F63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FF3B6B4" w14:textId="7354920C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02F45" w:rsidRPr="008B4FE6" w14:paraId="0042DD93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6BC106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D8EF60" w14:textId="160AEE02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641ACE" w14:textId="2CEC6BD9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651E04" w14:textId="2C048274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73D3660" w14:textId="412C8B50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5BE02F" w14:textId="7F174BAD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9B446B5" w14:textId="6182D345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099394" w14:textId="7A1965DC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6F5820" w14:textId="029187A6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94A8C8" w14:textId="38AF8627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1BBC61" w14:textId="7B6082AA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D167FCB" w14:textId="42C30462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331958B" w14:textId="0E73CF26" w:rsidR="00802F45" w:rsidRPr="00A34A58" w:rsidRDefault="00802F45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802F45" w:rsidRPr="008B4FE6" w14:paraId="5EA222DA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03B0F58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FBAFEA9" w14:textId="77777777" w:rsidR="00802F45" w:rsidRPr="00A34A58" w:rsidRDefault="00802F45" w:rsidP="00802F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Projektowana zmiana nie będzie miała wpływu na budżet państwa i budżety jednostek samorządu terytorialnego.</w:t>
            </w:r>
          </w:p>
          <w:p w14:paraId="4B92ED30" w14:textId="6CEFA3FE" w:rsidR="00802F45" w:rsidRPr="00A34A58" w:rsidRDefault="00802F45" w:rsidP="00C9547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Zgodnie z art. </w:t>
            </w:r>
            <w:r w:rsidR="00C95478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ustawy o KSO </w:t>
            </w:r>
            <w:r w:rsidRPr="00A34A58">
              <w:rPr>
                <w:rFonts w:ascii="Times New Roman" w:hAnsi="Times New Roman"/>
                <w:sz w:val="21"/>
                <w:szCs w:val="21"/>
              </w:rPr>
              <w:t xml:space="preserve">podmiotem obowiązanym do finansowania świadczeń opieki zdrowotnej udzielanych w ramach Krajowej Sieci Onkologicznej jest Narodowy Fundusz Zdrowia. </w:t>
            </w:r>
            <w:r w:rsidR="00EF02BA">
              <w:rPr>
                <w:rFonts w:ascii="Times New Roman" w:hAnsi="Times New Roman"/>
                <w:sz w:val="21"/>
                <w:szCs w:val="21"/>
              </w:rPr>
              <w:t>Zarówno r</w:t>
            </w:r>
            <w:r w:rsidRPr="00A34A58">
              <w:rPr>
                <w:rFonts w:ascii="Times New Roman" w:hAnsi="Times New Roman"/>
                <w:sz w:val="21"/>
                <w:szCs w:val="21"/>
              </w:rPr>
              <w:t>ozliczanie świadczeń opieki zdrowotnej zrealizowanych w ramach Krajowej Sieci Onkologiczne</w:t>
            </w:r>
            <w:r w:rsidR="00EF02BA">
              <w:rPr>
                <w:rFonts w:ascii="Times New Roman" w:hAnsi="Times New Roman"/>
                <w:sz w:val="21"/>
                <w:szCs w:val="21"/>
              </w:rPr>
              <w:t xml:space="preserve">j, z uwzględnieniem mnożnika o którym mowa w art. 35 ust. 2 ustawy o KSO, jak również finansowanie ryczałtów dla KOM i WOM za realizację zadań o których mowa w art. 22 ust. 2 oraz art. 23 ust. 2 ustawy o KSO, odbywać się będzie na podstawie umów o udzielanie świadczeń opieki zdrowotnej.  </w:t>
            </w:r>
          </w:p>
        </w:tc>
      </w:tr>
      <w:tr w:rsidR="00802F45" w:rsidRPr="008B4FE6" w14:paraId="16231642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0D1FEBED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CE502E8" w14:textId="12CC737E" w:rsidR="00802F45" w:rsidRPr="00A34A58" w:rsidRDefault="00802F45" w:rsidP="00802F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Zgodnie z materiałem analitycznym przekazanym przez Prezesa Agencji Oceny Technologii Medycznej i Taryfikacji zawierający wyliczenia wysokości ryczałtów dla KOM</w:t>
            </w:r>
            <w:r w:rsidR="00D91D20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oraz WOM</w:t>
            </w:r>
            <w:r w:rsidR="00D91D20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wynika, że roczny ryczałt wyniesie:   </w:t>
            </w:r>
          </w:p>
          <w:p w14:paraId="578A7522" w14:textId="7CB119CC" w:rsidR="00802F45" w:rsidRPr="00A34A58" w:rsidRDefault="00802F45" w:rsidP="00802F4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WOM (łącznie dla wszystkich województw) - nie więcej niż </w:t>
            </w:r>
            <w:r w:rsidR="00BF1573">
              <w:rPr>
                <w:rFonts w:ascii="Times New Roman" w:hAnsi="Times New Roman"/>
                <w:color w:val="000000"/>
                <w:sz w:val="21"/>
                <w:szCs w:val="21"/>
              </w:rPr>
              <w:t>14 mln</w:t>
            </w:r>
            <w:r w:rsidR="008F3E8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zł</w:t>
            </w:r>
          </w:p>
          <w:p w14:paraId="3CEF3887" w14:textId="77F4955C" w:rsidR="00802F45" w:rsidRDefault="00802F45" w:rsidP="00802F4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KOM - nie więcej niż  </w:t>
            </w:r>
            <w:r w:rsidR="00BF15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mln </w:t>
            </w:r>
            <w:r w:rsidR="008F3E8E">
              <w:rPr>
                <w:rFonts w:ascii="Times New Roman" w:hAnsi="Times New Roman"/>
                <w:color w:val="000000"/>
                <w:sz w:val="21"/>
                <w:szCs w:val="21"/>
              </w:rPr>
              <w:t>zł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32CA83A3" w14:textId="6F17D5DA" w:rsidR="00802F45" w:rsidRDefault="00802F45" w:rsidP="00BF15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Agencja Oceny Technologii Medycznej i Taryfikacji oszacowała ryczałty w oparciu o zadania określone w art. </w:t>
            </w:r>
            <w:r w:rsidR="00C95478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art. 22 ust. 2 i art. 23 ust. 2 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ustawy</w:t>
            </w:r>
            <w:r w:rsidR="00C95478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 KSO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właściwe dla KOM i WOM. </w:t>
            </w:r>
          </w:p>
          <w:p w14:paraId="39E01C25" w14:textId="77777777" w:rsidR="00AB60CA" w:rsidRDefault="00AB60CA" w:rsidP="00802F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5AFD8F6" w14:textId="0073F70C" w:rsidR="00AB60CA" w:rsidRPr="00A34A58" w:rsidRDefault="00AB60CA" w:rsidP="00802F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Natomiast szacowany łączny koszt wynikający ze współczynników korygujących, których wysokość nie przekroczy 1,</w:t>
            </w:r>
            <w:r w:rsidR="00BD3009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wyniesie maksymalnie </w:t>
            </w:r>
            <w:r w:rsidR="00BD3009">
              <w:rPr>
                <w:rFonts w:ascii="Times New Roman" w:hAnsi="Times New Roman"/>
                <w:color w:val="000000"/>
                <w:sz w:val="21"/>
                <w:szCs w:val="21"/>
              </w:rPr>
              <w:t>2,6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mld zł (szacunki oparto o dane w ocenie skutków regulacji ustawy o krajowej sieci onkologicznej). </w:t>
            </w:r>
          </w:p>
        </w:tc>
      </w:tr>
      <w:tr w:rsidR="00802F45" w:rsidRPr="008B4FE6" w14:paraId="014200E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B19A0FD" w14:textId="77777777" w:rsidR="00802F45" w:rsidRPr="00A34A58" w:rsidRDefault="00802F45" w:rsidP="00802F4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 xml:space="preserve">Wpływ na </w:t>
            </w: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02F45" w:rsidRPr="008B4FE6" w14:paraId="34F4061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C293C1D" w14:textId="77777777" w:rsidR="00802F45" w:rsidRPr="00A34A58" w:rsidRDefault="00802F45" w:rsidP="00802F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802F45" w:rsidRPr="008B4FE6" w14:paraId="69A58F79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09A98B2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5E08D34" w14:textId="77777777" w:rsidR="00802F45" w:rsidRPr="00A34A58" w:rsidRDefault="00802F45" w:rsidP="00802F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295C1A1" w14:textId="77777777" w:rsidR="00802F45" w:rsidRPr="00A34A58" w:rsidRDefault="00802F45" w:rsidP="00802F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632311B" w14:textId="77777777" w:rsidR="00802F45" w:rsidRPr="00A34A58" w:rsidRDefault="00802F45" w:rsidP="00802F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E9296B2" w14:textId="77777777" w:rsidR="00802F45" w:rsidRPr="00A34A58" w:rsidRDefault="00802F45" w:rsidP="00802F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AC2C38" w14:textId="77777777" w:rsidR="00802F45" w:rsidRPr="00A34A58" w:rsidRDefault="00802F45" w:rsidP="00802F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0291611" w14:textId="77777777" w:rsidR="00802F45" w:rsidRPr="00A34A58" w:rsidRDefault="00802F45" w:rsidP="00802F4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53406D15" w14:textId="77777777" w:rsidR="00802F45" w:rsidRPr="00A34A58" w:rsidRDefault="00802F45" w:rsidP="00802F4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A34A58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802F45" w:rsidRPr="008B4FE6" w14:paraId="31B149E8" w14:textId="77777777" w:rsidTr="00304A1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F7E14CA" w14:textId="77777777" w:rsidR="00802F45" w:rsidRPr="00A34A58" w:rsidRDefault="00802F45" w:rsidP="00802F4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72F03836" w14:textId="77777777" w:rsidR="00802F45" w:rsidRPr="00A34A58" w:rsidRDefault="00802F45" w:rsidP="00802F45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4A95D9E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0791C62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142DF53" w14:textId="4AD2E215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2D7E5995" w14:textId="702CDD29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33F684B" w14:textId="2A4963B6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290E3CF" w14:textId="329778EC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B803884" w14:textId="48C3D0C0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1050242" w14:textId="573C1C29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183483CF" w14:textId="5561548F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802F45" w:rsidRPr="008B4FE6" w14:paraId="3C446A52" w14:textId="77777777" w:rsidTr="00304A1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96D1B79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C3FB1F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1E85D25E" w14:textId="173809A9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0EE42E87" w14:textId="042D602A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D9A45E" w14:textId="5C830E43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5283943F" w14:textId="7806BEDC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1CDB1685" w14:textId="1B2C2421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1BFBB9CB" w14:textId="38113287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2313738B" w14:textId="11F5C353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802F45" w:rsidRPr="008B4FE6" w14:paraId="2ADF82AC" w14:textId="77777777" w:rsidTr="00304A1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7AFA8ED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8F05D79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583EA879" w14:textId="5BD75D8D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76D208AA" w14:textId="5BCEDEE2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2A3525F" w14:textId="2AC715AE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E9C0703" w14:textId="35D508EA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2C5EBB6" w14:textId="0772B951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DF07511" w14:textId="37DA865C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4CC7DFBF" w14:textId="1C5304AC" w:rsidR="00802F45" w:rsidRPr="00A34A58" w:rsidRDefault="005D036B" w:rsidP="00304A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802F45" w:rsidRPr="008B4FE6" w14:paraId="414E760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BA4C39E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AF17B02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7D08EA2B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A0C69C8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4308BB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BB2B711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25C570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1457B7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D75F540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02F45" w:rsidRPr="008B4FE6" w14:paraId="56F90AD9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A14072B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D640823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19908F2" w14:textId="65819D31" w:rsidR="00802F45" w:rsidRPr="00A34A58" w:rsidRDefault="00304A11" w:rsidP="00802F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pozwoli na realizację zadań określonych w art. </w:t>
            </w:r>
            <w:r w:rsidR="00C95478" w:rsidRPr="00A34A58">
              <w:rPr>
                <w:rFonts w:ascii="Times New Roman" w:hAnsi="Times New Roman"/>
                <w:sz w:val="21"/>
                <w:szCs w:val="21"/>
              </w:rPr>
              <w:t xml:space="preserve">22 ust. 2 i art. 23 ust. 2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ustawy </w:t>
            </w:r>
            <w:r w:rsidR="00C9547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o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KSO właściwe dla KOM i WOM, które przyczyni</w:t>
            </w:r>
            <w:r w:rsidR="00E606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ą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się do monitorowania opieki onkologicznej. </w:t>
            </w:r>
          </w:p>
        </w:tc>
      </w:tr>
      <w:tr w:rsidR="00802F45" w:rsidRPr="008B4FE6" w14:paraId="464BDD5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B2205FE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4CAEF9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FE16E28" w14:textId="0EF7F4B3" w:rsidR="00802F45" w:rsidRPr="00A34A58" w:rsidRDefault="00567429" w:rsidP="00802F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</w:t>
            </w:r>
            <w:r w:rsidR="00E467C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wpływu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</w:tr>
      <w:tr w:rsidR="00802F45" w:rsidRPr="008B4FE6" w14:paraId="1548450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777CA51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9997298" w14:textId="77777777" w:rsidR="00802F45" w:rsidRPr="00A34A58" w:rsidRDefault="00802F45" w:rsidP="00802F4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ECE2403" w14:textId="64E23624" w:rsidR="00802F45" w:rsidRPr="00A34A58" w:rsidRDefault="00567429" w:rsidP="00802F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Finansowanie</w:t>
            </w:r>
            <w:r w:rsidR="00380FC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zadań realizowanych przez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WOM </w:t>
            </w:r>
            <w:r w:rsidR="00380FC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KOM pozwoli </w:t>
            </w:r>
            <w:r w:rsidR="00380FC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wypracować standardy oraz aktualizować wytyczne postępowania diagnostyczno-leczniczego oraz organizacyjno-jakościowego w</w:t>
            </w:r>
            <w:r w:rsidR="00A42343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zakresie</w:t>
            </w:r>
            <w:r w:rsidR="00380FC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onkologii</w:t>
            </w:r>
            <w:r w:rsidR="00A42343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</w:t>
            </w:r>
            <w:r w:rsidR="00380FC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co będzie miał</w:t>
            </w:r>
            <w:r w:rsidR="00825E1C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</w:t>
            </w:r>
            <w:r w:rsidR="00380FC8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wpływ na rodzinę, obywateli oraz gospodarstwa domowe, w zakresie </w:t>
            </w:r>
            <w:r w:rsidR="00825E1C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realizacji świadczeń onkologicznych oraz ich jakości.</w:t>
            </w:r>
          </w:p>
        </w:tc>
      </w:tr>
      <w:tr w:rsidR="00802F45" w:rsidRPr="008B4FE6" w14:paraId="62723DBC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08E0C3F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787E6A" w14:textId="77777777" w:rsidR="00802F45" w:rsidRPr="00A34A58" w:rsidRDefault="00802F45" w:rsidP="00802F45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sz w:val="21"/>
                <w:szCs w:val="21"/>
              </w:rPr>
              <w:t xml:space="preserve">osoby starsze </w:t>
            </w:r>
            <w:r w:rsidRPr="00A34A58">
              <w:rPr>
                <w:rFonts w:ascii="Times New Roman" w:hAnsi="Times New Roman"/>
                <w:sz w:val="21"/>
                <w:szCs w:val="21"/>
              </w:rPr>
              <w:br/>
              <w:t>i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D9684D3" w14:textId="06006ABB" w:rsidR="00802F45" w:rsidRPr="00A34A58" w:rsidRDefault="00825E1C" w:rsidP="00A42343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Finansowanie zadań realizowanych przez WOM i KOM pozwoli wypracować standardy oraz aktualizować wytyczne postępowania diagnostyczno-leczniczego oraz organizacyjno-jakościowego w </w:t>
            </w:r>
            <w:r w:rsidR="00A42343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zakresie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onkologii</w:t>
            </w:r>
            <w:r w:rsidR="00A42343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co będzie miało wpływ</w:t>
            </w:r>
            <w:r w:rsidR="00A42343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na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sz w:val="21"/>
                <w:szCs w:val="21"/>
              </w:rPr>
              <w:t>osoby starsze i niepełnosprawne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w zakresie realizacji świadczeń onkologicznych oraz ich jakości.</w:t>
            </w:r>
          </w:p>
        </w:tc>
      </w:tr>
      <w:tr w:rsidR="00802F45" w:rsidRPr="008B4FE6" w14:paraId="00189D5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3B74025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824A608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1024B88" w14:textId="3E8AC4B5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02F45" w:rsidRPr="008B4FE6" w14:paraId="0040A67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B57D81C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40A800C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1DEED41" w14:textId="6CA936D8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02F45" w:rsidRPr="008B4FE6" w14:paraId="052D371B" w14:textId="77777777" w:rsidTr="00BE13C1">
        <w:trPr>
          <w:gridAfter w:val="1"/>
          <w:wAfter w:w="10" w:type="dxa"/>
          <w:trHeight w:val="1249"/>
        </w:trPr>
        <w:tc>
          <w:tcPr>
            <w:tcW w:w="2243" w:type="dxa"/>
            <w:gridSpan w:val="2"/>
            <w:shd w:val="clear" w:color="auto" w:fill="FFFFFF"/>
          </w:tcPr>
          <w:p w14:paraId="4B3FD503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55E08B8" w14:textId="08ADE157" w:rsidR="00802F45" w:rsidRPr="00A34A58" w:rsidRDefault="00825E1C" w:rsidP="00802F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Nie dotyczy </w:t>
            </w:r>
          </w:p>
          <w:p w14:paraId="78B2F9FC" w14:textId="77777777" w:rsidR="00802F45" w:rsidRPr="00A34A58" w:rsidRDefault="00802F45" w:rsidP="00802F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02F45" w:rsidRPr="008B4FE6" w14:paraId="6671A1E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A7B258" w14:textId="77777777" w:rsidR="00802F45" w:rsidRPr="00A34A58" w:rsidRDefault="00802F45" w:rsidP="00802F4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Zmiana obciążeń regulacyjnych (w tym obowiązków informacyjnych) wynikających z projektu</w:t>
            </w:r>
          </w:p>
        </w:tc>
      </w:tr>
      <w:tr w:rsidR="00802F45" w:rsidRPr="008B4FE6" w14:paraId="758EB188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05CDCC8" w14:textId="1B730E01" w:rsidR="00802F45" w:rsidRPr="00A34A58" w:rsidRDefault="00825E1C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="00802F45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802F45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802F45" w:rsidRPr="008B4FE6" w14:paraId="443117DC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E3D962E" w14:textId="77777777" w:rsidR="00802F45" w:rsidRPr="00A34A58" w:rsidRDefault="00802F45" w:rsidP="00802F45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Wprowadzane są obciążenia poza bezwzględnie wymaganymi przez UE 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BB75295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tak</w:t>
            </w:r>
          </w:p>
          <w:p w14:paraId="62E7D8F2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</w:t>
            </w:r>
          </w:p>
          <w:p w14:paraId="737AAC4E" w14:textId="24AA1380" w:rsidR="00802F45" w:rsidRPr="00A34A58" w:rsidRDefault="00825E1C" w:rsidP="00802F4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="00802F45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nie dotyczy</w:t>
            </w:r>
          </w:p>
        </w:tc>
      </w:tr>
      <w:tr w:rsidR="00802F45" w:rsidRPr="008B4FE6" w14:paraId="68CBCE1B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A6D1F93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zmniejszenie liczby dokumentów </w:t>
            </w:r>
          </w:p>
          <w:p w14:paraId="37611D46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zmniejszenie liczby procedur</w:t>
            </w:r>
          </w:p>
          <w:p w14:paraId="23ACDC3A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skrócenie czasu na załatwienie sprawy</w:t>
            </w:r>
          </w:p>
          <w:p w14:paraId="39894FB9" w14:textId="77777777" w:rsidR="00802F45" w:rsidRPr="00A34A58" w:rsidRDefault="00802F45" w:rsidP="00802F45">
            <w:pPr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inne: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A34A58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A34A58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A34A58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A34A58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3C43DF4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zwiększenie liczby dokumentów</w:t>
            </w:r>
          </w:p>
          <w:p w14:paraId="7A8999FF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zwiększenie liczby procedur</w:t>
            </w:r>
          </w:p>
          <w:p w14:paraId="0BE5BC1C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wydłużenie czasu na załatwienie sprawy</w:t>
            </w:r>
          </w:p>
          <w:p w14:paraId="076E2404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inne: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A34A58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A34A58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A34A58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A34A58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  <w:p w14:paraId="27685684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02F45" w:rsidRPr="008B4FE6" w14:paraId="2232FED3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6DAEDEF0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8AB8410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tak</w:t>
            </w:r>
          </w:p>
          <w:p w14:paraId="16F642CA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</w:t>
            </w:r>
          </w:p>
          <w:p w14:paraId="716DF3E8" w14:textId="1104C27A" w:rsidR="00802F45" w:rsidRPr="00A34A58" w:rsidRDefault="00825E1C" w:rsidP="008434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="00802F45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 dotyczy</w:t>
            </w:r>
          </w:p>
        </w:tc>
      </w:tr>
      <w:tr w:rsidR="00802F45" w:rsidRPr="008B4FE6" w14:paraId="10614CEC" w14:textId="77777777" w:rsidTr="00BE13C1">
        <w:trPr>
          <w:gridAfter w:val="1"/>
          <w:wAfter w:w="10" w:type="dxa"/>
          <w:trHeight w:val="398"/>
        </w:trPr>
        <w:tc>
          <w:tcPr>
            <w:tcW w:w="10937" w:type="dxa"/>
            <w:gridSpan w:val="29"/>
            <w:shd w:val="clear" w:color="auto" w:fill="FFFFFF"/>
          </w:tcPr>
          <w:p w14:paraId="7E940A6F" w14:textId="5678F20A" w:rsidR="00802F45" w:rsidRPr="00A34A58" w:rsidRDefault="00802F45" w:rsidP="00BE13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Komentarz:</w:t>
            </w:r>
            <w:r w:rsidR="00825E1C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brak</w:t>
            </w:r>
          </w:p>
        </w:tc>
      </w:tr>
      <w:tr w:rsidR="00802F45" w:rsidRPr="008B4FE6" w14:paraId="0455398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D0B24D" w14:textId="77777777" w:rsidR="00802F45" w:rsidRPr="00A34A58" w:rsidRDefault="00802F45" w:rsidP="00802F4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Wpływ na rynek pracy </w:t>
            </w:r>
          </w:p>
        </w:tc>
      </w:tr>
      <w:tr w:rsidR="00802F45" w:rsidRPr="008B4FE6" w14:paraId="7D78816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7C28BC2" w14:textId="75F9BD14" w:rsidR="00802F45" w:rsidRPr="00A34A58" w:rsidRDefault="00825E1C" w:rsidP="00802F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Brak wpływu na rynek pracy, realizacja zadań w ramach KOM i WOM odbywać się będzie w ramach zasobów </w:t>
            </w:r>
            <w:r w:rsidR="00837710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o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środków </w:t>
            </w:r>
            <w:r w:rsidR="00837710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m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onitorujących.</w:t>
            </w:r>
          </w:p>
        </w:tc>
      </w:tr>
      <w:tr w:rsidR="00802F45" w:rsidRPr="008B4FE6" w14:paraId="7A34620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309CE19" w14:textId="77777777" w:rsidR="00802F45" w:rsidRPr="00A34A58" w:rsidRDefault="00802F45" w:rsidP="00802F4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Wpływ na pozostałe obszary</w:t>
            </w:r>
          </w:p>
        </w:tc>
      </w:tr>
      <w:tr w:rsidR="00802F45" w:rsidRPr="008B4FE6" w14:paraId="7389FF69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6A1BBA6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A8BB20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środowisko naturalne</w:t>
            </w:r>
          </w:p>
          <w:p w14:paraId="751FA312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sytuacja i rozwój regionalny</w:t>
            </w:r>
          </w:p>
          <w:p w14:paraId="59BFF1AF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spacing w:val="-2"/>
                <w:sz w:val="21"/>
                <w:szCs w:val="21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3A7A210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1011156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demografia</w:t>
            </w:r>
          </w:p>
          <w:p w14:paraId="6102DBB1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mienie państwowe</w:t>
            </w:r>
          </w:p>
          <w:p w14:paraId="45B31222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inne: 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A34A58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A34A58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A34A58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A34A58">
              <w:rPr>
                <w:rFonts w:ascii="Times New Roman"/>
                <w:noProof/>
                <w:color w:val="000000"/>
                <w:sz w:val="21"/>
                <w:szCs w:val="21"/>
              </w:rPr>
              <w:t> </w:t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1CB6D5C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42F0F14" w14:textId="4844121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informatyzacja</w:t>
            </w:r>
          </w:p>
          <w:p w14:paraId="4C6255FF" w14:textId="7E54CB3D" w:rsidR="00802F45" w:rsidRPr="00A34A58" w:rsidRDefault="001F3BA7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="00000000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  <w:r w:rsidR="00802F45"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  <w:r w:rsidR="00802F45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zdrowie</w:t>
            </w:r>
          </w:p>
        </w:tc>
      </w:tr>
      <w:tr w:rsidR="00802F45" w:rsidRPr="008B4FE6" w14:paraId="21F46564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0184EF1" w14:textId="77777777" w:rsidR="00802F45" w:rsidRPr="00A34A58" w:rsidRDefault="00802F45" w:rsidP="00802F4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z w:val="21"/>
                <w:szCs w:val="21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F992754" w14:textId="77777777" w:rsidR="00802F45" w:rsidRPr="00A34A58" w:rsidRDefault="00802F45" w:rsidP="00802F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213703EF" w14:textId="1EF6BC41" w:rsidR="00802F45" w:rsidRPr="00A34A58" w:rsidRDefault="001F3BA7" w:rsidP="00802F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Monitorowanie opieki onkologicznej wpłynie na poprawę jakości i efektywność udzielanych świadczeń w zakresie onkologii. </w:t>
            </w:r>
          </w:p>
          <w:p w14:paraId="569EB78C" w14:textId="77777777" w:rsidR="00802F45" w:rsidRPr="00A34A58" w:rsidRDefault="00802F45" w:rsidP="00802F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02F45" w:rsidRPr="008B4FE6" w14:paraId="07AD76B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7E2824C" w14:textId="77777777" w:rsidR="00802F45" w:rsidRPr="00A34A58" w:rsidRDefault="00802F45" w:rsidP="00802F4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802F45" w:rsidRPr="008B4FE6" w14:paraId="1D4D74B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BDD2125" w14:textId="0A9B87AB" w:rsidR="00802F45" w:rsidRPr="00A34A58" w:rsidRDefault="001F3BA7" w:rsidP="00802F45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Rozporządzenie wchodzi w życie </w:t>
            </w:r>
            <w:r w:rsidR="00837710" w:rsidRPr="00A34A5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po upływie </w:t>
            </w:r>
            <w:r w:rsidR="0014649F" w:rsidRPr="00A34A5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14 dni </w:t>
            </w:r>
            <w:r w:rsidR="004C63C9">
              <w:rPr>
                <w:rFonts w:ascii="Times New Roman" w:hAnsi="Times New Roman"/>
                <w:spacing w:val="-2"/>
                <w:sz w:val="21"/>
                <w:szCs w:val="21"/>
              </w:rPr>
              <w:t>od dnia ogłoszenia</w:t>
            </w:r>
            <w:r w:rsidRPr="00A34A58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</w:p>
        </w:tc>
      </w:tr>
      <w:tr w:rsidR="00802F45" w:rsidRPr="008B4FE6" w14:paraId="2C8A806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F835617" w14:textId="77777777" w:rsidR="00802F45" w:rsidRPr="00A34A58" w:rsidRDefault="00802F45" w:rsidP="00802F4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Pr="00A34A5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802F45" w:rsidRPr="008B4FE6" w14:paraId="3DFEE0C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AC2608D" w14:textId="4D76D650" w:rsidR="00802F45" w:rsidRPr="00A34A58" w:rsidRDefault="001F3BA7" w:rsidP="00802F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Nie </w:t>
            </w:r>
            <w:r w:rsidR="00EC634A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przewiduje</w:t>
            </w: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się </w:t>
            </w:r>
            <w:r w:rsidR="00EC634A"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przeprowadzania </w:t>
            </w:r>
            <w:r w:rsidR="00EC634A" w:rsidRPr="00A34A58">
              <w:rPr>
                <w:rFonts w:ascii="Times New Roman" w:hAnsi="Times New Roman"/>
                <w:spacing w:val="-2"/>
                <w:sz w:val="21"/>
                <w:szCs w:val="21"/>
              </w:rPr>
              <w:t>ewaluacj</w:t>
            </w:r>
            <w:r w:rsidR="00B8671B" w:rsidRPr="00A34A58">
              <w:rPr>
                <w:rFonts w:ascii="Times New Roman" w:hAnsi="Times New Roman"/>
                <w:spacing w:val="-2"/>
                <w:sz w:val="21"/>
                <w:szCs w:val="21"/>
              </w:rPr>
              <w:t>i</w:t>
            </w:r>
            <w:r w:rsidR="00EC634A" w:rsidRPr="00A34A58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</w:p>
        </w:tc>
      </w:tr>
      <w:tr w:rsidR="00802F45" w:rsidRPr="008B4FE6" w14:paraId="2880CC2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013CA7" w14:textId="77777777" w:rsidR="00802F45" w:rsidRPr="00A34A58" w:rsidRDefault="00802F45" w:rsidP="00802F4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 xml:space="preserve">Załączniki </w:t>
            </w:r>
            <w:r w:rsidRPr="00A34A5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A34A58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 xml:space="preserve">) </w:t>
            </w:r>
          </w:p>
        </w:tc>
      </w:tr>
      <w:tr w:rsidR="00802F45" w:rsidRPr="008B4FE6" w14:paraId="10B2850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CBA433D" w14:textId="1B117126" w:rsidR="00802F45" w:rsidRPr="00A34A58" w:rsidRDefault="001F3BA7" w:rsidP="00802F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34A5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Brak </w:t>
            </w:r>
          </w:p>
        </w:tc>
      </w:tr>
    </w:tbl>
    <w:p w14:paraId="495730FF" w14:textId="62937D5E" w:rsidR="006176ED" w:rsidRPr="00522D94" w:rsidRDefault="006176ED" w:rsidP="003E25F0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C7F0" w14:textId="77777777" w:rsidR="006B0994" w:rsidRDefault="006B0994" w:rsidP="00044739">
      <w:pPr>
        <w:spacing w:line="240" w:lineRule="auto"/>
      </w:pPr>
      <w:r>
        <w:separator/>
      </w:r>
    </w:p>
  </w:endnote>
  <w:endnote w:type="continuationSeparator" w:id="0">
    <w:p w14:paraId="5490F7CC" w14:textId="77777777" w:rsidR="006B0994" w:rsidRDefault="006B099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1C22" w14:textId="77777777" w:rsidR="006B0994" w:rsidRDefault="006B0994" w:rsidP="00044739">
      <w:pPr>
        <w:spacing w:line="240" w:lineRule="auto"/>
      </w:pPr>
      <w:r>
        <w:separator/>
      </w:r>
    </w:p>
  </w:footnote>
  <w:footnote w:type="continuationSeparator" w:id="0">
    <w:p w14:paraId="6D1A6FCD" w14:textId="77777777" w:rsidR="006B0994" w:rsidRDefault="006B099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5035178"/>
    <w:multiLevelType w:val="hybridMultilevel"/>
    <w:tmpl w:val="499E9E1C"/>
    <w:lvl w:ilvl="0" w:tplc="EC480446">
      <w:start w:val="1"/>
      <w:numFmt w:val="decimal"/>
      <w:lvlText w:val="%1)"/>
      <w:lvlJc w:val="center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39422559">
    <w:abstractNumId w:val="4"/>
  </w:num>
  <w:num w:numId="2" w16cid:durableId="536430907">
    <w:abstractNumId w:val="0"/>
  </w:num>
  <w:num w:numId="3" w16cid:durableId="1967660609">
    <w:abstractNumId w:val="9"/>
  </w:num>
  <w:num w:numId="4" w16cid:durableId="1992901160">
    <w:abstractNumId w:val="18"/>
  </w:num>
  <w:num w:numId="5" w16cid:durableId="281881911">
    <w:abstractNumId w:val="1"/>
  </w:num>
  <w:num w:numId="6" w16cid:durableId="603271421">
    <w:abstractNumId w:val="8"/>
  </w:num>
  <w:num w:numId="7" w16cid:durableId="1113012656">
    <w:abstractNumId w:val="12"/>
  </w:num>
  <w:num w:numId="8" w16cid:durableId="791706375">
    <w:abstractNumId w:val="5"/>
  </w:num>
  <w:num w:numId="9" w16cid:durableId="53822049">
    <w:abstractNumId w:val="14"/>
  </w:num>
  <w:num w:numId="10" w16cid:durableId="749426111">
    <w:abstractNumId w:val="11"/>
  </w:num>
  <w:num w:numId="11" w16cid:durableId="1619022241">
    <w:abstractNumId w:val="13"/>
  </w:num>
  <w:num w:numId="12" w16cid:durableId="1226837523">
    <w:abstractNumId w:val="2"/>
  </w:num>
  <w:num w:numId="13" w16cid:durableId="687102802">
    <w:abstractNumId w:val="10"/>
  </w:num>
  <w:num w:numId="14" w16cid:durableId="350911799">
    <w:abstractNumId w:val="19"/>
  </w:num>
  <w:num w:numId="15" w16cid:durableId="1439446855">
    <w:abstractNumId w:val="15"/>
  </w:num>
  <w:num w:numId="16" w16cid:durableId="407846018">
    <w:abstractNumId w:val="17"/>
  </w:num>
  <w:num w:numId="17" w16cid:durableId="1421410535">
    <w:abstractNumId w:val="6"/>
  </w:num>
  <w:num w:numId="18" w16cid:durableId="1519007096">
    <w:abstractNumId w:val="20"/>
  </w:num>
  <w:num w:numId="19" w16cid:durableId="197591134">
    <w:abstractNumId w:val="21"/>
  </w:num>
  <w:num w:numId="20" w16cid:durableId="1293638261">
    <w:abstractNumId w:val="16"/>
  </w:num>
  <w:num w:numId="21" w16cid:durableId="1527674141">
    <w:abstractNumId w:val="7"/>
  </w:num>
  <w:num w:numId="22" w16cid:durableId="470711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23C1"/>
    <w:rsid w:val="00056681"/>
    <w:rsid w:val="000648A7"/>
    <w:rsid w:val="0006618B"/>
    <w:rsid w:val="000670C0"/>
    <w:rsid w:val="0007164B"/>
    <w:rsid w:val="00071B99"/>
    <w:rsid w:val="000756E5"/>
    <w:rsid w:val="0007704E"/>
    <w:rsid w:val="00080EC8"/>
    <w:rsid w:val="000944AC"/>
    <w:rsid w:val="00094CB9"/>
    <w:rsid w:val="000956B2"/>
    <w:rsid w:val="000969E7"/>
    <w:rsid w:val="00097AF2"/>
    <w:rsid w:val="000A1A2D"/>
    <w:rsid w:val="000A23DE"/>
    <w:rsid w:val="000A4020"/>
    <w:rsid w:val="000B54FB"/>
    <w:rsid w:val="000C29B0"/>
    <w:rsid w:val="000C4A3C"/>
    <w:rsid w:val="000C7554"/>
    <w:rsid w:val="000C76FC"/>
    <w:rsid w:val="000D38FC"/>
    <w:rsid w:val="000D4D90"/>
    <w:rsid w:val="000E2D10"/>
    <w:rsid w:val="000F0C9E"/>
    <w:rsid w:val="000F3204"/>
    <w:rsid w:val="0010548B"/>
    <w:rsid w:val="001072D1"/>
    <w:rsid w:val="00117017"/>
    <w:rsid w:val="001267F0"/>
    <w:rsid w:val="00127B13"/>
    <w:rsid w:val="00130E8E"/>
    <w:rsid w:val="0013216E"/>
    <w:rsid w:val="001401B5"/>
    <w:rsid w:val="0014105B"/>
    <w:rsid w:val="001422B9"/>
    <w:rsid w:val="0014649F"/>
    <w:rsid w:val="0014665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96674"/>
    <w:rsid w:val="001A0C3D"/>
    <w:rsid w:val="001A118A"/>
    <w:rsid w:val="001A27F4"/>
    <w:rsid w:val="001A2D95"/>
    <w:rsid w:val="001B3460"/>
    <w:rsid w:val="001B4CA1"/>
    <w:rsid w:val="001B75D8"/>
    <w:rsid w:val="001C1060"/>
    <w:rsid w:val="001C3C63"/>
    <w:rsid w:val="001C6CD2"/>
    <w:rsid w:val="001D4732"/>
    <w:rsid w:val="001D545B"/>
    <w:rsid w:val="001D6A3C"/>
    <w:rsid w:val="001D6D51"/>
    <w:rsid w:val="001E23B7"/>
    <w:rsid w:val="001F3BA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2E5D"/>
    <w:rsid w:val="00223C7B"/>
    <w:rsid w:val="00224AB1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96F4F"/>
    <w:rsid w:val="002A2C81"/>
    <w:rsid w:val="002A56B7"/>
    <w:rsid w:val="002B35B4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2F64DA"/>
    <w:rsid w:val="00300991"/>
    <w:rsid w:val="00301959"/>
    <w:rsid w:val="00304A11"/>
    <w:rsid w:val="00305B8A"/>
    <w:rsid w:val="00313A04"/>
    <w:rsid w:val="00314E16"/>
    <w:rsid w:val="003238DE"/>
    <w:rsid w:val="00331BF9"/>
    <w:rsid w:val="003324E3"/>
    <w:rsid w:val="003333BF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64C3B"/>
    <w:rsid w:val="00376AC9"/>
    <w:rsid w:val="00380FC8"/>
    <w:rsid w:val="00393032"/>
    <w:rsid w:val="00394B69"/>
    <w:rsid w:val="00397078"/>
    <w:rsid w:val="003A6953"/>
    <w:rsid w:val="003A79A1"/>
    <w:rsid w:val="003B6083"/>
    <w:rsid w:val="003C3838"/>
    <w:rsid w:val="003C4FA6"/>
    <w:rsid w:val="003C5847"/>
    <w:rsid w:val="003D0681"/>
    <w:rsid w:val="003D12F6"/>
    <w:rsid w:val="003D1426"/>
    <w:rsid w:val="003E25F0"/>
    <w:rsid w:val="003E2F4E"/>
    <w:rsid w:val="003E720A"/>
    <w:rsid w:val="00403E6E"/>
    <w:rsid w:val="004129B4"/>
    <w:rsid w:val="00417EF0"/>
    <w:rsid w:val="00422181"/>
    <w:rsid w:val="004244A8"/>
    <w:rsid w:val="00424F9A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4C33"/>
    <w:rsid w:val="004964FC"/>
    <w:rsid w:val="004A145E"/>
    <w:rsid w:val="004A1F15"/>
    <w:rsid w:val="004A2A81"/>
    <w:rsid w:val="004A7BD7"/>
    <w:rsid w:val="004C15C2"/>
    <w:rsid w:val="004C36D8"/>
    <w:rsid w:val="004C63C9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07B1B"/>
    <w:rsid w:val="0051551B"/>
    <w:rsid w:val="00520C57"/>
    <w:rsid w:val="00522D94"/>
    <w:rsid w:val="00533D89"/>
    <w:rsid w:val="00536564"/>
    <w:rsid w:val="00536BA1"/>
    <w:rsid w:val="005416BA"/>
    <w:rsid w:val="00544597"/>
    <w:rsid w:val="00544FFE"/>
    <w:rsid w:val="005473F5"/>
    <w:rsid w:val="005477E7"/>
    <w:rsid w:val="00552794"/>
    <w:rsid w:val="00563199"/>
    <w:rsid w:val="00564874"/>
    <w:rsid w:val="00567429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036B"/>
    <w:rsid w:val="005D0F87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156E"/>
    <w:rsid w:val="00653688"/>
    <w:rsid w:val="0066091B"/>
    <w:rsid w:val="00662CCA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22EF"/>
    <w:rsid w:val="006832CF"/>
    <w:rsid w:val="0068601E"/>
    <w:rsid w:val="0069486B"/>
    <w:rsid w:val="006A4904"/>
    <w:rsid w:val="006A548F"/>
    <w:rsid w:val="006A701A"/>
    <w:rsid w:val="006A7B74"/>
    <w:rsid w:val="006B0994"/>
    <w:rsid w:val="006B64DC"/>
    <w:rsid w:val="006B7A91"/>
    <w:rsid w:val="006C2CCB"/>
    <w:rsid w:val="006D46C4"/>
    <w:rsid w:val="006D4704"/>
    <w:rsid w:val="006D6A2D"/>
    <w:rsid w:val="006E1E18"/>
    <w:rsid w:val="006E31CE"/>
    <w:rsid w:val="006E34D3"/>
    <w:rsid w:val="006F110D"/>
    <w:rsid w:val="006F1435"/>
    <w:rsid w:val="006F16A4"/>
    <w:rsid w:val="006F78C4"/>
    <w:rsid w:val="007024B3"/>
    <w:rsid w:val="00702CE6"/>
    <w:rsid w:val="007031A0"/>
    <w:rsid w:val="00705A29"/>
    <w:rsid w:val="00707498"/>
    <w:rsid w:val="00711A65"/>
    <w:rsid w:val="00714133"/>
    <w:rsid w:val="00714DA4"/>
    <w:rsid w:val="007158B2"/>
    <w:rsid w:val="00715A8F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0F9E"/>
    <w:rsid w:val="00792609"/>
    <w:rsid w:val="00792887"/>
    <w:rsid w:val="007943E2"/>
    <w:rsid w:val="00794F2C"/>
    <w:rsid w:val="00796460"/>
    <w:rsid w:val="007A3BC7"/>
    <w:rsid w:val="007A5AC4"/>
    <w:rsid w:val="007B082A"/>
    <w:rsid w:val="007B0FDD"/>
    <w:rsid w:val="007B4802"/>
    <w:rsid w:val="007B4DB9"/>
    <w:rsid w:val="007B6668"/>
    <w:rsid w:val="007B6B33"/>
    <w:rsid w:val="007C122A"/>
    <w:rsid w:val="007C2701"/>
    <w:rsid w:val="007D2192"/>
    <w:rsid w:val="007E6F43"/>
    <w:rsid w:val="007F0021"/>
    <w:rsid w:val="007F2F52"/>
    <w:rsid w:val="007F4D9C"/>
    <w:rsid w:val="00801F71"/>
    <w:rsid w:val="00802F45"/>
    <w:rsid w:val="00805F28"/>
    <w:rsid w:val="0080749F"/>
    <w:rsid w:val="00811D46"/>
    <w:rsid w:val="008125B0"/>
    <w:rsid w:val="008144CB"/>
    <w:rsid w:val="00821717"/>
    <w:rsid w:val="00824210"/>
    <w:rsid w:val="00825E1C"/>
    <w:rsid w:val="008263C0"/>
    <w:rsid w:val="00837710"/>
    <w:rsid w:val="00840FD6"/>
    <w:rsid w:val="00841422"/>
    <w:rsid w:val="00841D3B"/>
    <w:rsid w:val="0084314C"/>
    <w:rsid w:val="00843171"/>
    <w:rsid w:val="00843446"/>
    <w:rsid w:val="008575C3"/>
    <w:rsid w:val="00863D28"/>
    <w:rsid w:val="008648C3"/>
    <w:rsid w:val="00865313"/>
    <w:rsid w:val="00880F26"/>
    <w:rsid w:val="00892883"/>
    <w:rsid w:val="008934A9"/>
    <w:rsid w:val="00896C2E"/>
    <w:rsid w:val="00897A98"/>
    <w:rsid w:val="008A160B"/>
    <w:rsid w:val="008A5095"/>
    <w:rsid w:val="008A608F"/>
    <w:rsid w:val="008B1A9A"/>
    <w:rsid w:val="008B4FE6"/>
    <w:rsid w:val="008B6C37"/>
    <w:rsid w:val="008C3865"/>
    <w:rsid w:val="008D5EB1"/>
    <w:rsid w:val="008E18F7"/>
    <w:rsid w:val="008E1E10"/>
    <w:rsid w:val="008E291B"/>
    <w:rsid w:val="008E4F2F"/>
    <w:rsid w:val="008E74B0"/>
    <w:rsid w:val="008F0D0A"/>
    <w:rsid w:val="008F3E8E"/>
    <w:rsid w:val="009008A8"/>
    <w:rsid w:val="009011E2"/>
    <w:rsid w:val="009063B0"/>
    <w:rsid w:val="00907106"/>
    <w:rsid w:val="009107FD"/>
    <w:rsid w:val="0091137C"/>
    <w:rsid w:val="00911567"/>
    <w:rsid w:val="0091211E"/>
    <w:rsid w:val="00917AAE"/>
    <w:rsid w:val="009251A9"/>
    <w:rsid w:val="00930699"/>
    <w:rsid w:val="00931F69"/>
    <w:rsid w:val="00934123"/>
    <w:rsid w:val="00955774"/>
    <w:rsid w:val="009560B5"/>
    <w:rsid w:val="009649EC"/>
    <w:rsid w:val="009703D6"/>
    <w:rsid w:val="009704D7"/>
    <w:rsid w:val="0097181B"/>
    <w:rsid w:val="0097349C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55B"/>
    <w:rsid w:val="0099690C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4A58"/>
    <w:rsid w:val="00A364E4"/>
    <w:rsid w:val="00A371A5"/>
    <w:rsid w:val="00A42343"/>
    <w:rsid w:val="00A47BDF"/>
    <w:rsid w:val="00A51CD7"/>
    <w:rsid w:val="00A52ADB"/>
    <w:rsid w:val="00A533E8"/>
    <w:rsid w:val="00A542D9"/>
    <w:rsid w:val="00A56E64"/>
    <w:rsid w:val="00A624C3"/>
    <w:rsid w:val="00A6641C"/>
    <w:rsid w:val="00A66CE7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B60CA"/>
    <w:rsid w:val="00AD14F9"/>
    <w:rsid w:val="00AD35D6"/>
    <w:rsid w:val="00AD58C5"/>
    <w:rsid w:val="00AE36C4"/>
    <w:rsid w:val="00AE472C"/>
    <w:rsid w:val="00AE5375"/>
    <w:rsid w:val="00AE6CF8"/>
    <w:rsid w:val="00AF3B64"/>
    <w:rsid w:val="00AF4CAC"/>
    <w:rsid w:val="00B03E0D"/>
    <w:rsid w:val="00B054F8"/>
    <w:rsid w:val="00B16437"/>
    <w:rsid w:val="00B2219A"/>
    <w:rsid w:val="00B3581B"/>
    <w:rsid w:val="00B36B81"/>
    <w:rsid w:val="00B36FEE"/>
    <w:rsid w:val="00B37C80"/>
    <w:rsid w:val="00B410DB"/>
    <w:rsid w:val="00B4519C"/>
    <w:rsid w:val="00B5092B"/>
    <w:rsid w:val="00B5194E"/>
    <w:rsid w:val="00B51AF5"/>
    <w:rsid w:val="00B531FC"/>
    <w:rsid w:val="00B55347"/>
    <w:rsid w:val="00B57E5E"/>
    <w:rsid w:val="00B6173D"/>
    <w:rsid w:val="00B61F37"/>
    <w:rsid w:val="00B7770F"/>
    <w:rsid w:val="00B77A89"/>
    <w:rsid w:val="00B77B27"/>
    <w:rsid w:val="00B8134E"/>
    <w:rsid w:val="00B81B55"/>
    <w:rsid w:val="00B84613"/>
    <w:rsid w:val="00B8671B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9A6"/>
    <w:rsid w:val="00BB0DCA"/>
    <w:rsid w:val="00BB2666"/>
    <w:rsid w:val="00BB6B80"/>
    <w:rsid w:val="00BC3773"/>
    <w:rsid w:val="00BC381A"/>
    <w:rsid w:val="00BD0962"/>
    <w:rsid w:val="00BD1EED"/>
    <w:rsid w:val="00BD3009"/>
    <w:rsid w:val="00BD61AD"/>
    <w:rsid w:val="00BE13C1"/>
    <w:rsid w:val="00BF0DA2"/>
    <w:rsid w:val="00BF109C"/>
    <w:rsid w:val="00BF1573"/>
    <w:rsid w:val="00BF34FA"/>
    <w:rsid w:val="00BF6667"/>
    <w:rsid w:val="00C004B6"/>
    <w:rsid w:val="00C047A7"/>
    <w:rsid w:val="00C05DE5"/>
    <w:rsid w:val="00C33027"/>
    <w:rsid w:val="00C37667"/>
    <w:rsid w:val="00C435DB"/>
    <w:rsid w:val="00C44D73"/>
    <w:rsid w:val="00C45258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478"/>
    <w:rsid w:val="00C95CEB"/>
    <w:rsid w:val="00C968D7"/>
    <w:rsid w:val="00CA1054"/>
    <w:rsid w:val="00CA63EB"/>
    <w:rsid w:val="00CA69F1"/>
    <w:rsid w:val="00CA7CF2"/>
    <w:rsid w:val="00CB6991"/>
    <w:rsid w:val="00CC1EBD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15CAC"/>
    <w:rsid w:val="00D218DC"/>
    <w:rsid w:val="00D24E56"/>
    <w:rsid w:val="00D263C4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64E67"/>
    <w:rsid w:val="00D72EFE"/>
    <w:rsid w:val="00D76227"/>
    <w:rsid w:val="00D77DF1"/>
    <w:rsid w:val="00D86AFF"/>
    <w:rsid w:val="00D91D20"/>
    <w:rsid w:val="00D93C2B"/>
    <w:rsid w:val="00D95A44"/>
    <w:rsid w:val="00D95D16"/>
    <w:rsid w:val="00D97C76"/>
    <w:rsid w:val="00DB02B4"/>
    <w:rsid w:val="00DB538D"/>
    <w:rsid w:val="00DC1CBD"/>
    <w:rsid w:val="00DC275C"/>
    <w:rsid w:val="00DC2A75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20DF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1242"/>
    <w:rsid w:val="00E467C5"/>
    <w:rsid w:val="00E545F5"/>
    <w:rsid w:val="00E56111"/>
    <w:rsid w:val="00E57322"/>
    <w:rsid w:val="00E606AC"/>
    <w:rsid w:val="00E628CB"/>
    <w:rsid w:val="00E62AD9"/>
    <w:rsid w:val="00E638C8"/>
    <w:rsid w:val="00E6710E"/>
    <w:rsid w:val="00E7509B"/>
    <w:rsid w:val="00E761A3"/>
    <w:rsid w:val="00E86590"/>
    <w:rsid w:val="00E907FF"/>
    <w:rsid w:val="00EA0E01"/>
    <w:rsid w:val="00EA42D1"/>
    <w:rsid w:val="00EA42EF"/>
    <w:rsid w:val="00EB2DD1"/>
    <w:rsid w:val="00EB6A96"/>
    <w:rsid w:val="00EB6B37"/>
    <w:rsid w:val="00EB7570"/>
    <w:rsid w:val="00EC29FE"/>
    <w:rsid w:val="00EC3C70"/>
    <w:rsid w:val="00EC634A"/>
    <w:rsid w:val="00ED3A3D"/>
    <w:rsid w:val="00ED538A"/>
    <w:rsid w:val="00ED5403"/>
    <w:rsid w:val="00ED6FBC"/>
    <w:rsid w:val="00EE2F16"/>
    <w:rsid w:val="00EE3861"/>
    <w:rsid w:val="00EF02BA"/>
    <w:rsid w:val="00EF2E73"/>
    <w:rsid w:val="00EF7683"/>
    <w:rsid w:val="00EF7A2D"/>
    <w:rsid w:val="00F04F8D"/>
    <w:rsid w:val="00F10AD0"/>
    <w:rsid w:val="00F116CC"/>
    <w:rsid w:val="00F126B9"/>
    <w:rsid w:val="00F12BD1"/>
    <w:rsid w:val="00F14EC4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66A28"/>
    <w:rsid w:val="00F74005"/>
    <w:rsid w:val="00F76884"/>
    <w:rsid w:val="00F83D24"/>
    <w:rsid w:val="00F83DD9"/>
    <w:rsid w:val="00F83F40"/>
    <w:rsid w:val="00F92E0B"/>
    <w:rsid w:val="00FA117A"/>
    <w:rsid w:val="00FB386A"/>
    <w:rsid w:val="00FB4DD3"/>
    <w:rsid w:val="00FC0786"/>
    <w:rsid w:val="00FC49EF"/>
    <w:rsid w:val="00FC5602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0B0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6F16A4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968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.janiszewska@mz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93C4BC7838A4CABC5ACC508EBF28F" ma:contentTypeVersion="2" ma:contentTypeDescription="Utwórz nowy dokument." ma:contentTypeScope="" ma:versionID="3f7cb6758a0d26a1b9f39300eef761e6">
  <xsd:schema xmlns:xsd="http://www.w3.org/2001/XMLSchema" xmlns:xs="http://www.w3.org/2001/XMLSchema" xmlns:p="http://schemas.microsoft.com/office/2006/metadata/properties" xmlns:ns2="c7c93337-ae5b-4788-8ffc-4fbbf4e57895" targetNamespace="http://schemas.microsoft.com/office/2006/metadata/properties" ma:root="true" ma:fieldsID="fc11ce2bf045068b2e428639fb2f113c" ns2:_="">
    <xsd:import namespace="c7c93337-ae5b-4788-8ffc-4fbbf4e57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3337-ae5b-4788-8ffc-4fbbf4e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90205-E56F-4A56-B0AF-1FE1EF276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3337-ae5b-4788-8ffc-4fbbf4e57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9DABD-5F7D-49D8-8735-7CC83ABFD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1788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12496</CharactersWithSpaces>
  <SharedDoc>false</SharedDoc>
  <HLinks>
    <vt:vector size="12" baseType="variant">
      <vt:variant>
        <vt:i4>1638433</vt:i4>
      </vt:variant>
      <vt:variant>
        <vt:i4>99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96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2023-10-24T07:40:00Z</dcterms:created>
  <dcterms:modified xsi:type="dcterms:W3CDTF">2023-10-24T07:40:00Z</dcterms:modified>
</cp:coreProperties>
</file>